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245B" w:rsidRPr="000F6BC1" w:rsidRDefault="004C5C0D" w:rsidP="007636BA">
      <w:pPr>
        <w:ind w:leftChars="-142" w:left="-284" w:rightChars="13" w:right="26"/>
        <w:jc w:val="center"/>
        <w:rPr>
          <w:rFonts w:asciiTheme="majorHAnsi" w:hAnsiTheme="majorHAnsi" w:cstheme="majorHAnsi"/>
          <w:color w:val="auto"/>
          <w:sz w:val="56"/>
          <w:szCs w:val="56"/>
        </w:rPr>
      </w:pPr>
      <w:proofErr w:type="spellStart"/>
      <w:r w:rsidRPr="000F6BC1">
        <w:rPr>
          <w:rFonts w:asciiTheme="majorHAnsi" w:eastAsia="Verdana" w:hAnsiTheme="majorHAnsi" w:cstheme="majorHAnsi"/>
          <w:b/>
          <w:smallCaps/>
          <w:color w:val="auto"/>
          <w:sz w:val="56"/>
          <w:szCs w:val="56"/>
        </w:rPr>
        <w:t>Daehyun</w:t>
      </w:r>
      <w:proofErr w:type="spellEnd"/>
      <w:r w:rsidRPr="000F6BC1">
        <w:rPr>
          <w:rFonts w:asciiTheme="majorHAnsi" w:eastAsia="Verdana" w:hAnsiTheme="majorHAnsi" w:cstheme="majorHAnsi"/>
          <w:b/>
          <w:smallCaps/>
          <w:color w:val="auto"/>
          <w:sz w:val="56"/>
          <w:szCs w:val="56"/>
        </w:rPr>
        <w:t xml:space="preserve"> Kim</w:t>
      </w:r>
    </w:p>
    <w:p w:rsidR="007A245B" w:rsidRDefault="004C5C0D" w:rsidP="001A08FF">
      <w:pPr>
        <w:ind w:leftChars="-142" w:left="-284" w:rightChars="13" w:right="26"/>
        <w:jc w:val="center"/>
        <w:rPr>
          <w:rFonts w:asciiTheme="majorHAnsi" w:eastAsia="Proxima Nova" w:hAnsiTheme="majorHAnsi" w:cstheme="majorHAnsi"/>
          <w:color w:val="auto"/>
          <w:u w:val="single"/>
        </w:rPr>
      </w:pPr>
      <w:r w:rsidRPr="003022F2">
        <w:rPr>
          <w:rFonts w:asciiTheme="majorHAnsi" w:eastAsia="Proxima Nova" w:hAnsiTheme="majorHAnsi" w:cstheme="majorHAnsi"/>
          <w:color w:val="auto"/>
        </w:rPr>
        <w:t xml:space="preserve">Mobile: </w:t>
      </w:r>
      <w:r w:rsidRPr="001A08FF">
        <w:rPr>
          <w:rFonts w:asciiTheme="majorHAnsi" w:eastAsia="Proxima Nova" w:hAnsiTheme="majorHAnsi" w:cstheme="majorHAnsi"/>
          <w:color w:val="auto"/>
          <w:u w:val="single"/>
        </w:rPr>
        <w:t>206-302-9263</w:t>
      </w:r>
      <w:r w:rsidR="001A08FF">
        <w:rPr>
          <w:rFonts w:asciiTheme="majorHAnsi" w:hAnsiTheme="majorHAnsi" w:cstheme="majorHAnsi"/>
          <w:color w:val="auto"/>
        </w:rPr>
        <w:t xml:space="preserve"> | </w:t>
      </w:r>
      <w:r w:rsidRPr="003022F2">
        <w:rPr>
          <w:rFonts w:asciiTheme="majorHAnsi" w:eastAsia="Proxima Nova" w:hAnsiTheme="majorHAnsi" w:cstheme="majorHAnsi"/>
          <w:color w:val="auto"/>
        </w:rPr>
        <w:t xml:space="preserve">E-mail: </w:t>
      </w:r>
      <w:hyperlink r:id="rId6">
        <w:r w:rsidRPr="001A08FF">
          <w:rPr>
            <w:rFonts w:asciiTheme="majorHAnsi" w:eastAsia="Proxima Nova" w:hAnsiTheme="majorHAnsi" w:cstheme="majorHAnsi"/>
            <w:color w:val="auto"/>
            <w:u w:val="single"/>
          </w:rPr>
          <w:t>daehyunk927@gmail.com</w:t>
        </w:r>
      </w:hyperlink>
    </w:p>
    <w:p w:rsidR="00BE612D" w:rsidRPr="003022F2" w:rsidRDefault="00EB7B85" w:rsidP="001A08FF">
      <w:pPr>
        <w:ind w:leftChars="-142" w:left="-284" w:rightChars="13" w:right="26"/>
        <w:jc w:val="center"/>
        <w:rPr>
          <w:rFonts w:asciiTheme="majorHAnsi" w:hAnsiTheme="majorHAnsi" w:cstheme="majorHAnsi"/>
          <w:color w:val="auto"/>
        </w:rPr>
      </w:pPr>
      <w:r>
        <w:rPr>
          <w:rFonts w:asciiTheme="majorHAnsi" w:eastAsia="Proxima Nova" w:hAnsiTheme="majorHAnsi" w:cstheme="majorHAnsi"/>
          <w:color w:val="auto"/>
        </w:rPr>
        <w:t xml:space="preserve">Personal </w:t>
      </w:r>
      <w:proofErr w:type="spellStart"/>
      <w:r>
        <w:rPr>
          <w:rFonts w:asciiTheme="majorHAnsi" w:eastAsia="Proxima Nova" w:hAnsiTheme="majorHAnsi" w:cstheme="majorHAnsi"/>
          <w:color w:val="auto"/>
        </w:rPr>
        <w:t>Website</w:t>
      </w:r>
      <w:r w:rsidR="00BE612D" w:rsidRPr="00BE612D">
        <w:rPr>
          <w:rFonts w:asciiTheme="majorHAnsi" w:eastAsia="Proxima Nova" w:hAnsiTheme="majorHAnsi" w:cstheme="majorHAnsi"/>
          <w:color w:val="auto"/>
        </w:rPr>
        <w:t>:</w:t>
      </w:r>
      <w:r w:rsidR="00BE612D" w:rsidRPr="00BE612D">
        <w:rPr>
          <w:rFonts w:asciiTheme="majorHAnsi" w:eastAsia="Proxima Nova" w:hAnsiTheme="majorHAnsi" w:cstheme="majorHAnsi"/>
          <w:color w:val="00B0F0"/>
          <w:u w:val="single"/>
        </w:rPr>
        <w:t>https</w:t>
      </w:r>
      <w:proofErr w:type="spellEnd"/>
      <w:r w:rsidR="00BE612D" w:rsidRPr="00BE612D">
        <w:rPr>
          <w:rFonts w:asciiTheme="majorHAnsi" w:eastAsia="Proxima Nova" w:hAnsiTheme="majorHAnsi" w:cstheme="majorHAnsi"/>
          <w:color w:val="00B0F0"/>
          <w:u w:val="single"/>
        </w:rPr>
        <w:t>://daehyunk927.wixsite.com/profile</w:t>
      </w:r>
    </w:p>
    <w:p w:rsidR="00536694" w:rsidRDefault="00536694" w:rsidP="007636BA">
      <w:pPr>
        <w:ind w:leftChars="-142" w:left="-284" w:rightChars="13" w:right="26"/>
        <w:jc w:val="center"/>
        <w:rPr>
          <w:rFonts w:asciiTheme="majorHAnsi" w:eastAsia="Proxima Nova" w:hAnsiTheme="majorHAnsi" w:cstheme="majorHAnsi"/>
          <w:color w:val="auto"/>
          <w:u w:val="single"/>
        </w:rPr>
      </w:pPr>
      <w:r>
        <w:rPr>
          <w:rFonts w:asciiTheme="majorHAnsi" w:eastAsia="Proxima Nova" w:hAnsiTheme="majorHAnsi" w:cstheme="majorHAnsi"/>
          <w:color w:val="auto"/>
        </w:rPr>
        <w:t>LinkedIn</w:t>
      </w:r>
      <w:r w:rsidR="004C5C0D" w:rsidRPr="003022F2">
        <w:rPr>
          <w:rFonts w:asciiTheme="majorHAnsi" w:eastAsia="Proxima Nova" w:hAnsiTheme="majorHAnsi" w:cstheme="majorHAnsi"/>
          <w:color w:val="auto"/>
        </w:rPr>
        <w:t xml:space="preserve">: </w:t>
      </w:r>
      <w:r w:rsidR="004C5C0D" w:rsidRPr="00E20B7E">
        <w:rPr>
          <w:rFonts w:asciiTheme="majorHAnsi" w:eastAsia="Proxima Nova" w:hAnsiTheme="majorHAnsi" w:cstheme="majorHAnsi"/>
          <w:color w:val="00B0F0"/>
          <w:u w:val="single"/>
        </w:rPr>
        <w:t>https://www.linkedin.com/in/daehyun-kim-9812aba7</w:t>
      </w:r>
    </w:p>
    <w:p w:rsidR="007A245B" w:rsidRPr="003022F2" w:rsidRDefault="00EB7B85" w:rsidP="007636BA">
      <w:pPr>
        <w:ind w:leftChars="-142" w:left="-284" w:rightChars="13" w:right="26"/>
        <w:jc w:val="center"/>
        <w:rPr>
          <w:rFonts w:asciiTheme="majorHAnsi" w:hAnsiTheme="majorHAnsi" w:cstheme="majorHAnsi"/>
          <w:color w:val="auto"/>
        </w:rPr>
      </w:pPr>
      <w:proofErr w:type="spellStart"/>
      <w:r>
        <w:rPr>
          <w:rFonts w:asciiTheme="majorHAnsi" w:eastAsia="Proxima Nova" w:hAnsiTheme="majorHAnsi" w:cstheme="majorHAnsi"/>
          <w:color w:val="auto"/>
        </w:rPr>
        <w:t>GitH</w:t>
      </w:r>
      <w:r w:rsidR="00536694">
        <w:rPr>
          <w:rFonts w:asciiTheme="majorHAnsi" w:eastAsia="Proxima Nova" w:hAnsiTheme="majorHAnsi" w:cstheme="majorHAnsi"/>
          <w:color w:val="auto"/>
        </w:rPr>
        <w:t>ub</w:t>
      </w:r>
      <w:proofErr w:type="spellEnd"/>
      <w:r w:rsidR="00536694">
        <w:rPr>
          <w:rFonts w:asciiTheme="majorHAnsi" w:eastAsia="Proxima Nova" w:hAnsiTheme="majorHAnsi" w:cstheme="majorHAnsi"/>
          <w:color w:val="auto"/>
        </w:rPr>
        <w:t xml:space="preserve">: </w:t>
      </w:r>
      <w:r w:rsidR="00536694" w:rsidRPr="00E20B7E">
        <w:rPr>
          <w:rFonts w:asciiTheme="majorHAnsi" w:eastAsia="Proxima Nova" w:hAnsiTheme="majorHAnsi" w:cstheme="majorHAnsi"/>
          <w:color w:val="00B0F0"/>
          <w:u w:val="single"/>
        </w:rPr>
        <w:t>https://github.com/daehyunk927</w:t>
      </w:r>
    </w:p>
    <w:p w:rsidR="007A245B" w:rsidRPr="003022F2" w:rsidRDefault="00127E30">
      <w:pPr>
        <w:tabs>
          <w:tab w:val="left" w:pos="360"/>
          <w:tab w:val="left" w:pos="540"/>
          <w:tab w:val="left" w:pos="3060"/>
          <w:tab w:val="left" w:pos="5760"/>
          <w:tab w:val="left" w:pos="8460"/>
        </w:tabs>
        <w:ind w:right="-720" w:hanging="720"/>
        <w:rPr>
          <w:rFonts w:asciiTheme="majorHAnsi" w:hAnsiTheme="majorHAnsi" w:cstheme="majorHAnsi"/>
          <w:color w:val="auto"/>
        </w:rPr>
      </w:pPr>
      <w:r w:rsidRPr="00127E30">
        <w:rPr>
          <w:rFonts w:asciiTheme="majorHAnsi" w:eastAsia="Proxima Nova" w:hAnsiTheme="majorHAnsi" w:cstheme="majorHAnsi"/>
          <w:noProof/>
          <w:color w:val="auto"/>
        </w:rPr>
        <w:pict>
          <v:line id="Straight Connector 2" o:spid="_x0000_s1026" style="position:absolute;z-index:251657216;visibility:visible;mso-width-relative:margin;mso-height-relative:margin" from="-34.5pt,7.8pt" to="578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" strokecolor="black [3213]" strokeweight="1pt">
            <v:stroke joinstyle="miter"/>
          </v:line>
        </w:pict>
      </w:r>
    </w:p>
    <w:p w:rsidR="00B8598D" w:rsidRPr="003022F2" w:rsidRDefault="00B8598D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spacing w:line="276" w:lineRule="auto"/>
        <w:rPr>
          <w:rFonts w:asciiTheme="majorHAnsi" w:eastAsia="Verdana" w:hAnsiTheme="majorHAnsi" w:cstheme="majorHAnsi"/>
          <w:b/>
          <w:smallCaps/>
          <w:color w:val="auto"/>
          <w:sz w:val="32"/>
          <w:szCs w:val="30"/>
        </w:rPr>
        <w:sectPr w:rsidR="00B8598D" w:rsidRPr="003022F2">
          <w:pgSz w:w="12240" w:h="15840"/>
          <w:pgMar w:top="720" w:right="720" w:bottom="432" w:left="720" w:header="0" w:footer="720" w:gutter="0"/>
          <w:pgNumType w:start="1"/>
          <w:cols w:space="720"/>
        </w:sectPr>
      </w:pPr>
    </w:p>
    <w:p w:rsidR="007A245B" w:rsidRDefault="004C5C0D" w:rsidP="00306A5D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left="-288"/>
        <w:rPr>
          <w:rFonts w:asciiTheme="majorHAnsi" w:eastAsia="Verdana" w:hAnsiTheme="majorHAnsi" w:cstheme="majorHAnsi"/>
          <w:caps/>
          <w:color w:val="auto"/>
          <w:sz w:val="32"/>
          <w:szCs w:val="30"/>
        </w:rPr>
      </w:pPr>
      <w:r w:rsidRPr="003022F2">
        <w:rPr>
          <w:rFonts w:asciiTheme="majorHAnsi" w:eastAsia="Verdana" w:hAnsiTheme="majorHAnsi" w:cstheme="majorHAnsi"/>
          <w:caps/>
          <w:color w:val="auto"/>
          <w:sz w:val="32"/>
          <w:szCs w:val="30"/>
        </w:rPr>
        <w:lastRenderedPageBreak/>
        <w:t>Education</w:t>
      </w:r>
    </w:p>
    <w:p w:rsidR="007B33C1" w:rsidRPr="00B20593" w:rsidRDefault="007B33C1" w:rsidP="007B33C1">
      <w:pPr>
        <w:tabs>
          <w:tab w:val="left" w:pos="270"/>
          <w:tab w:val="left" w:pos="540"/>
          <w:tab w:val="right" w:pos="10800"/>
        </w:tabs>
        <w:ind w:left="-288"/>
        <w:rPr>
          <w:rFonts w:asciiTheme="majorHAnsi" w:eastAsia="Proxima Nova" w:hAnsiTheme="majorHAnsi" w:cstheme="majorHAnsi"/>
          <w:b/>
          <w:caps/>
          <w:color w:val="auto"/>
          <w:sz w:val="22"/>
          <w:szCs w:val="22"/>
        </w:rPr>
      </w:pPr>
      <w:r>
        <w:rPr>
          <w:rFonts w:asciiTheme="majorHAnsi" w:eastAsia="Proxima Nova" w:hAnsiTheme="majorHAnsi" w:cstheme="majorHAnsi"/>
          <w:b/>
          <w:caps/>
          <w:color w:val="auto"/>
          <w:sz w:val="22"/>
          <w:szCs w:val="22"/>
        </w:rPr>
        <w:t xml:space="preserve">UCLA </w:t>
      </w:r>
      <w:r w:rsidRPr="00B20593">
        <w:rPr>
          <w:rFonts w:asciiTheme="majorHAnsi" w:eastAsia="Proxima Nova" w:hAnsiTheme="majorHAnsi" w:cstheme="majorHAnsi"/>
          <w:b/>
          <w:caps/>
          <w:color w:val="auto"/>
          <w:sz w:val="22"/>
          <w:szCs w:val="22"/>
        </w:rPr>
        <w:t xml:space="preserve">– </w:t>
      </w:r>
      <w:r>
        <w:rPr>
          <w:rFonts w:asciiTheme="majorHAnsi" w:eastAsia="Proxima Nova" w:hAnsiTheme="majorHAnsi" w:cstheme="majorHAnsi"/>
          <w:b/>
          <w:caps/>
          <w:color w:val="auto"/>
          <w:sz w:val="22"/>
          <w:szCs w:val="22"/>
        </w:rPr>
        <w:t>Los Angeles, ca</w:t>
      </w:r>
    </w:p>
    <w:p w:rsidR="007B33C1" w:rsidRDefault="007B33C1" w:rsidP="007B33C1">
      <w:pPr>
        <w:tabs>
          <w:tab w:val="left" w:pos="270"/>
          <w:tab w:val="left" w:pos="540"/>
          <w:tab w:val="right" w:pos="10800"/>
        </w:tabs>
        <w:spacing w:line="276" w:lineRule="auto"/>
        <w:ind w:left="-270"/>
        <w:rPr>
          <w:rFonts w:asciiTheme="majorHAnsi" w:eastAsia="Proxima Nova" w:hAnsiTheme="majorHAnsi" w:cstheme="majorHAnsi"/>
          <w:b/>
          <w:color w:val="auto"/>
          <w:sz w:val="22"/>
          <w:szCs w:val="22"/>
        </w:rPr>
      </w:pPr>
      <w:r>
        <w:rPr>
          <w:rFonts w:asciiTheme="majorHAnsi" w:eastAsia="Proxima Nova" w:hAnsiTheme="majorHAnsi" w:cstheme="majorHAnsi"/>
          <w:b/>
          <w:color w:val="auto"/>
          <w:sz w:val="22"/>
          <w:szCs w:val="22"/>
        </w:rPr>
        <w:t>MS in Applied Statistics</w:t>
      </w:r>
      <w:r w:rsidRPr="00B20593">
        <w:rPr>
          <w:rFonts w:asciiTheme="majorHAnsi" w:eastAsia="Proxima Nova" w:hAnsiTheme="majorHAnsi" w:cstheme="majorHAnsi"/>
          <w:b/>
          <w:color w:val="auto"/>
          <w:sz w:val="22"/>
          <w:szCs w:val="22"/>
        </w:rPr>
        <w:t xml:space="preserve"> </w:t>
      </w:r>
    </w:p>
    <w:p w:rsidR="007B33C1" w:rsidRDefault="00AB0FA4" w:rsidP="007B33C1">
      <w:pPr>
        <w:tabs>
          <w:tab w:val="left" w:pos="270"/>
          <w:tab w:val="left" w:pos="540"/>
          <w:tab w:val="right" w:pos="10800"/>
        </w:tabs>
        <w:spacing w:line="276" w:lineRule="auto"/>
        <w:ind w:left="-270"/>
        <w:rPr>
          <w:rFonts w:asciiTheme="majorHAnsi" w:eastAsia="Proxima Nova" w:hAnsiTheme="majorHAnsi" w:cstheme="majorHAnsi"/>
          <w:b/>
          <w:color w:val="auto"/>
        </w:rPr>
      </w:pPr>
      <w:r>
        <w:rPr>
          <w:rFonts w:asciiTheme="majorHAnsi" w:eastAsia="Proxima Nova" w:hAnsiTheme="majorHAnsi" w:cstheme="majorHAnsi"/>
          <w:b/>
          <w:color w:val="auto"/>
        </w:rPr>
        <w:t>Part-</w:t>
      </w:r>
      <w:r w:rsidR="007B33C1">
        <w:rPr>
          <w:rFonts w:asciiTheme="majorHAnsi" w:eastAsia="Proxima Nova" w:hAnsiTheme="majorHAnsi" w:cstheme="majorHAnsi"/>
          <w:b/>
          <w:color w:val="auto"/>
        </w:rPr>
        <w:t>Time Degree| Sep 2018-Jun</w:t>
      </w:r>
      <w:r w:rsidR="007B33C1" w:rsidRPr="003022F2">
        <w:rPr>
          <w:rFonts w:asciiTheme="majorHAnsi" w:eastAsia="Proxima Nova" w:hAnsiTheme="majorHAnsi" w:cstheme="majorHAnsi"/>
          <w:b/>
          <w:color w:val="auto"/>
        </w:rPr>
        <w:t xml:space="preserve"> </w:t>
      </w:r>
      <w:r w:rsidR="007B33C1">
        <w:rPr>
          <w:rFonts w:asciiTheme="majorHAnsi" w:eastAsia="Proxima Nova" w:hAnsiTheme="majorHAnsi" w:cstheme="majorHAnsi"/>
          <w:b/>
          <w:color w:val="auto"/>
        </w:rPr>
        <w:t>2020 (Expected)</w:t>
      </w:r>
    </w:p>
    <w:p w:rsidR="007B33C1" w:rsidRPr="007B33C1" w:rsidRDefault="007B33C1" w:rsidP="007B33C1">
      <w:pPr>
        <w:tabs>
          <w:tab w:val="left" w:pos="270"/>
          <w:tab w:val="left" w:pos="540"/>
          <w:tab w:val="right" w:pos="10800"/>
        </w:tabs>
        <w:spacing w:line="276" w:lineRule="auto"/>
        <w:ind w:left="-270"/>
        <w:rPr>
          <w:rFonts w:asciiTheme="majorHAnsi" w:hAnsiTheme="majorHAnsi" w:cstheme="majorHAnsi"/>
          <w:color w:val="auto"/>
        </w:rPr>
      </w:pPr>
    </w:p>
    <w:p w:rsidR="00B8598D" w:rsidRPr="00B20593" w:rsidRDefault="00B8598D" w:rsidP="00306A5D">
      <w:pPr>
        <w:tabs>
          <w:tab w:val="left" w:pos="270"/>
          <w:tab w:val="left" w:pos="540"/>
          <w:tab w:val="right" w:pos="10800"/>
        </w:tabs>
        <w:ind w:left="-288"/>
        <w:rPr>
          <w:rFonts w:asciiTheme="majorHAnsi" w:eastAsia="Proxima Nova" w:hAnsiTheme="majorHAnsi" w:cstheme="majorHAnsi"/>
          <w:b/>
          <w:caps/>
          <w:color w:val="auto"/>
          <w:sz w:val="22"/>
          <w:szCs w:val="22"/>
        </w:rPr>
      </w:pPr>
      <w:r w:rsidRPr="00B20593">
        <w:rPr>
          <w:rFonts w:asciiTheme="majorHAnsi" w:eastAsia="Proxima Nova" w:hAnsiTheme="majorHAnsi" w:cstheme="majorHAnsi"/>
          <w:b/>
          <w:caps/>
          <w:color w:val="auto"/>
          <w:sz w:val="22"/>
          <w:szCs w:val="22"/>
        </w:rPr>
        <w:t>University of Washington</w:t>
      </w:r>
      <w:r w:rsidR="003022F2" w:rsidRPr="00B20593">
        <w:rPr>
          <w:rFonts w:asciiTheme="majorHAnsi" w:eastAsia="Proxima Nova" w:hAnsiTheme="majorHAnsi" w:cstheme="majorHAnsi"/>
          <w:b/>
          <w:caps/>
          <w:color w:val="auto"/>
          <w:sz w:val="22"/>
          <w:szCs w:val="22"/>
        </w:rPr>
        <w:t xml:space="preserve"> – Seattle, WA</w:t>
      </w:r>
    </w:p>
    <w:p w:rsidR="007D1934" w:rsidRPr="00B20593" w:rsidRDefault="00BF6802" w:rsidP="003022F2">
      <w:pPr>
        <w:tabs>
          <w:tab w:val="left" w:pos="270"/>
          <w:tab w:val="left" w:pos="540"/>
          <w:tab w:val="right" w:pos="10800"/>
        </w:tabs>
        <w:spacing w:line="276" w:lineRule="auto"/>
        <w:ind w:left="-270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B20593">
        <w:rPr>
          <w:rFonts w:asciiTheme="majorHAnsi" w:eastAsia="Proxima Nova" w:hAnsiTheme="majorHAnsi" w:cstheme="majorHAnsi"/>
          <w:b/>
          <w:color w:val="auto"/>
          <w:sz w:val="22"/>
          <w:szCs w:val="22"/>
        </w:rPr>
        <w:t>BS</w:t>
      </w:r>
      <w:r w:rsidR="00536694">
        <w:rPr>
          <w:rFonts w:asciiTheme="majorHAnsi" w:eastAsia="Proxima Nova" w:hAnsiTheme="majorHAnsi" w:cstheme="majorHAnsi"/>
          <w:b/>
          <w:color w:val="auto"/>
          <w:sz w:val="22"/>
          <w:szCs w:val="22"/>
        </w:rPr>
        <w:t xml:space="preserve"> in </w:t>
      </w:r>
      <w:r w:rsidR="00B8598D" w:rsidRPr="00B20593">
        <w:rPr>
          <w:rFonts w:asciiTheme="majorHAnsi" w:eastAsia="Proxima Nova" w:hAnsiTheme="majorHAnsi" w:cstheme="majorHAnsi"/>
          <w:b/>
          <w:color w:val="auto"/>
          <w:sz w:val="22"/>
          <w:szCs w:val="22"/>
        </w:rPr>
        <w:t xml:space="preserve">Computational Math </w:t>
      </w:r>
    </w:p>
    <w:p w:rsidR="00B8598D" w:rsidRPr="003022F2" w:rsidRDefault="00E515C6" w:rsidP="003022F2">
      <w:pPr>
        <w:tabs>
          <w:tab w:val="left" w:pos="270"/>
          <w:tab w:val="left" w:pos="540"/>
          <w:tab w:val="right" w:pos="10800"/>
        </w:tabs>
        <w:spacing w:line="276" w:lineRule="auto"/>
        <w:ind w:left="-270"/>
        <w:rPr>
          <w:rFonts w:asciiTheme="majorHAnsi" w:hAnsiTheme="majorHAnsi" w:cstheme="majorHAnsi"/>
          <w:i/>
          <w:color w:val="auto"/>
        </w:rPr>
      </w:pPr>
      <w:r>
        <w:rPr>
          <w:rFonts w:asciiTheme="majorHAnsi" w:hAnsiTheme="majorHAnsi" w:cstheme="majorHAnsi" w:hint="eastAsia"/>
          <w:i/>
          <w:color w:val="auto"/>
        </w:rPr>
        <w:t xml:space="preserve">Concentration: </w:t>
      </w:r>
      <w:r w:rsidR="00B8598D" w:rsidRPr="003022F2">
        <w:rPr>
          <w:rFonts w:asciiTheme="majorHAnsi" w:hAnsiTheme="majorHAnsi" w:cstheme="majorHAnsi"/>
          <w:i/>
          <w:color w:val="auto"/>
        </w:rPr>
        <w:t xml:space="preserve">Discrete Math &amp; Algorithms </w:t>
      </w:r>
    </w:p>
    <w:p w:rsidR="00E62920" w:rsidRPr="00B20593" w:rsidRDefault="00BF6802" w:rsidP="003022F2">
      <w:pPr>
        <w:tabs>
          <w:tab w:val="left" w:pos="270"/>
          <w:tab w:val="left" w:pos="540"/>
          <w:tab w:val="right" w:pos="10800"/>
        </w:tabs>
        <w:spacing w:line="276" w:lineRule="auto"/>
        <w:ind w:left="-270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B20593">
        <w:rPr>
          <w:rFonts w:asciiTheme="majorHAnsi" w:eastAsia="Proxima Nova" w:hAnsiTheme="majorHAnsi" w:cstheme="majorHAnsi"/>
          <w:b/>
          <w:color w:val="auto"/>
          <w:sz w:val="22"/>
          <w:szCs w:val="22"/>
        </w:rPr>
        <w:t>B</w:t>
      </w:r>
      <w:r w:rsidR="00B8598D" w:rsidRPr="00B20593">
        <w:rPr>
          <w:rFonts w:asciiTheme="majorHAnsi" w:eastAsia="Proxima Nova" w:hAnsiTheme="majorHAnsi" w:cstheme="majorHAnsi"/>
          <w:b/>
          <w:color w:val="auto"/>
          <w:sz w:val="22"/>
          <w:szCs w:val="22"/>
        </w:rPr>
        <w:t>S in Mechanical Engineering</w:t>
      </w:r>
    </w:p>
    <w:p w:rsidR="007A245B" w:rsidRPr="003022F2" w:rsidRDefault="00306A5D" w:rsidP="003022F2">
      <w:pPr>
        <w:tabs>
          <w:tab w:val="left" w:pos="270"/>
          <w:tab w:val="left" w:pos="540"/>
          <w:tab w:val="right" w:pos="10800"/>
        </w:tabs>
        <w:spacing w:line="276" w:lineRule="auto"/>
        <w:ind w:left="-270"/>
        <w:rPr>
          <w:rFonts w:asciiTheme="majorHAnsi" w:hAnsiTheme="majorHAnsi" w:cstheme="majorHAnsi"/>
          <w:color w:val="auto"/>
        </w:rPr>
      </w:pPr>
      <w:r>
        <w:rPr>
          <w:rFonts w:asciiTheme="majorHAnsi" w:eastAsia="Proxima Nova" w:hAnsiTheme="majorHAnsi" w:cstheme="majorHAnsi"/>
          <w:b/>
          <w:color w:val="auto"/>
        </w:rPr>
        <w:t>Double Degrees</w:t>
      </w:r>
      <w:r w:rsidR="004D03EE">
        <w:rPr>
          <w:rFonts w:asciiTheme="majorHAnsi" w:eastAsia="Proxima Nova" w:hAnsiTheme="majorHAnsi" w:cstheme="majorHAnsi"/>
          <w:b/>
          <w:color w:val="auto"/>
        </w:rPr>
        <w:t xml:space="preserve">| </w:t>
      </w:r>
      <w:r w:rsidR="004C5C0D" w:rsidRPr="003022F2">
        <w:rPr>
          <w:rFonts w:asciiTheme="majorHAnsi" w:eastAsia="Proxima Nova" w:hAnsiTheme="majorHAnsi" w:cstheme="majorHAnsi"/>
          <w:b/>
          <w:color w:val="auto"/>
        </w:rPr>
        <w:t>Sep 2012-Dec 2016</w:t>
      </w:r>
    </w:p>
    <w:p w:rsidR="00CB10F0" w:rsidRPr="00536694" w:rsidRDefault="004D03EE" w:rsidP="003022F2">
      <w:pPr>
        <w:tabs>
          <w:tab w:val="left" w:pos="0"/>
          <w:tab w:val="left" w:pos="540"/>
          <w:tab w:val="right" w:pos="10800"/>
        </w:tabs>
        <w:spacing w:line="276" w:lineRule="auto"/>
        <w:ind w:left="-270"/>
        <w:rPr>
          <w:rFonts w:asciiTheme="majorHAnsi" w:hAnsiTheme="majorHAnsi" w:cstheme="majorHAnsi"/>
          <w:color w:val="auto"/>
          <w:u w:val="single"/>
        </w:rPr>
      </w:pPr>
      <w:r w:rsidRPr="00536694">
        <w:rPr>
          <w:rFonts w:asciiTheme="majorHAnsi" w:hAnsiTheme="majorHAnsi" w:cstheme="majorHAnsi"/>
          <w:color w:val="auto"/>
          <w:u w:val="single"/>
        </w:rPr>
        <w:t xml:space="preserve">Cumulative </w:t>
      </w:r>
      <w:r w:rsidR="00B8598D" w:rsidRPr="00536694">
        <w:rPr>
          <w:rFonts w:asciiTheme="majorHAnsi" w:hAnsiTheme="majorHAnsi" w:cstheme="majorHAnsi"/>
          <w:color w:val="auto"/>
          <w:u w:val="single"/>
        </w:rPr>
        <w:t>GPA: 3.7 / 4.0</w:t>
      </w:r>
    </w:p>
    <w:p w:rsidR="00CB10F0" w:rsidRPr="00536694" w:rsidRDefault="004C5C0D" w:rsidP="003022F2">
      <w:pPr>
        <w:tabs>
          <w:tab w:val="left" w:pos="0"/>
          <w:tab w:val="left" w:pos="540"/>
          <w:tab w:val="right" w:pos="10800"/>
        </w:tabs>
        <w:spacing w:line="276" w:lineRule="auto"/>
        <w:ind w:left="-270"/>
        <w:rPr>
          <w:rFonts w:asciiTheme="majorHAnsi" w:hAnsiTheme="majorHAnsi" w:cstheme="majorHAnsi"/>
          <w:color w:val="auto"/>
          <w:u w:val="single"/>
        </w:rPr>
      </w:pPr>
      <w:r w:rsidRPr="00536694">
        <w:rPr>
          <w:rFonts w:asciiTheme="majorHAnsi" w:hAnsiTheme="majorHAnsi" w:cstheme="majorHAnsi"/>
          <w:color w:val="auto"/>
          <w:u w:val="single"/>
        </w:rPr>
        <w:t>Qua</w:t>
      </w:r>
      <w:r w:rsidR="008B24AD" w:rsidRPr="00536694">
        <w:rPr>
          <w:rFonts w:asciiTheme="majorHAnsi" w:hAnsiTheme="majorHAnsi" w:cstheme="majorHAnsi"/>
          <w:color w:val="auto"/>
          <w:u w:val="single"/>
        </w:rPr>
        <w:t>rterly Dean’s List (11 times)</w:t>
      </w:r>
    </w:p>
    <w:p w:rsidR="007A245B" w:rsidRPr="00536694" w:rsidRDefault="004C5C0D" w:rsidP="00D24AED">
      <w:pPr>
        <w:tabs>
          <w:tab w:val="left" w:pos="0"/>
          <w:tab w:val="left" w:pos="540"/>
          <w:tab w:val="right" w:pos="10800"/>
        </w:tabs>
        <w:spacing w:line="276" w:lineRule="auto"/>
        <w:ind w:left="-270"/>
        <w:rPr>
          <w:rFonts w:asciiTheme="majorHAnsi" w:hAnsiTheme="majorHAnsi" w:cstheme="majorHAnsi"/>
          <w:color w:val="auto"/>
          <w:u w:val="single"/>
        </w:rPr>
      </w:pPr>
      <w:r w:rsidRPr="00536694">
        <w:rPr>
          <w:rFonts w:asciiTheme="majorHAnsi" w:hAnsiTheme="majorHAnsi" w:cstheme="majorHAnsi"/>
          <w:color w:val="auto"/>
          <w:u w:val="single"/>
        </w:rPr>
        <w:t>Annual Dean’s List (2 times)</w:t>
      </w:r>
    </w:p>
    <w:p w:rsidR="00D24AED" w:rsidRPr="00D24AED" w:rsidRDefault="00D24AED" w:rsidP="00D24AED">
      <w:pPr>
        <w:tabs>
          <w:tab w:val="left" w:pos="0"/>
          <w:tab w:val="left" w:pos="540"/>
          <w:tab w:val="right" w:pos="10800"/>
        </w:tabs>
        <w:spacing w:line="276" w:lineRule="auto"/>
        <w:ind w:left="-270"/>
        <w:rPr>
          <w:rFonts w:asciiTheme="majorHAnsi" w:hAnsiTheme="majorHAnsi" w:cstheme="majorHAnsi"/>
          <w:color w:val="auto"/>
          <w:sz w:val="16"/>
          <w:szCs w:val="16"/>
        </w:rPr>
      </w:pPr>
    </w:p>
    <w:p w:rsidR="00BF6802" w:rsidRPr="003022F2" w:rsidRDefault="00B8598D" w:rsidP="00BF6802">
      <w:pPr>
        <w:tabs>
          <w:tab w:val="left" w:pos="540"/>
          <w:tab w:val="left" w:pos="5310"/>
        </w:tabs>
        <w:ind w:left="-288"/>
        <w:rPr>
          <w:rFonts w:asciiTheme="majorHAnsi" w:eastAsia="Verdana" w:hAnsiTheme="majorHAnsi" w:cstheme="majorHAnsi"/>
          <w:caps/>
          <w:color w:val="auto"/>
          <w:sz w:val="32"/>
          <w:szCs w:val="30"/>
        </w:rPr>
      </w:pPr>
      <w:r w:rsidRPr="003022F2">
        <w:rPr>
          <w:rFonts w:asciiTheme="majorHAnsi" w:eastAsia="Verdana" w:hAnsiTheme="majorHAnsi" w:cstheme="majorHAnsi"/>
          <w:caps/>
          <w:color w:val="auto"/>
          <w:sz w:val="32"/>
          <w:szCs w:val="30"/>
        </w:rPr>
        <w:t>COURSEWORK</w:t>
      </w:r>
    </w:p>
    <w:p w:rsidR="008E20D2" w:rsidRPr="008E20D2" w:rsidRDefault="008E20D2" w:rsidP="008E20D2">
      <w:pPr>
        <w:numPr>
          <w:ilvl w:val="0"/>
          <w:numId w:val="17"/>
        </w:numPr>
        <w:ind w:left="0" w:hanging="270"/>
        <w:rPr>
          <w:rFonts w:asciiTheme="majorHAnsi" w:hAnsiTheme="majorHAnsi" w:cstheme="majorHAnsi"/>
          <w:color w:val="auto"/>
        </w:rPr>
      </w:pPr>
      <w:r w:rsidRPr="003022F2">
        <w:rPr>
          <w:rFonts w:asciiTheme="majorHAnsi" w:hAnsiTheme="majorHAnsi" w:cstheme="majorHAnsi"/>
          <w:color w:val="auto"/>
        </w:rPr>
        <w:t>Probability and Statistics (R)</w:t>
      </w:r>
    </w:p>
    <w:p w:rsidR="009617AD" w:rsidRPr="003022F2" w:rsidRDefault="009617AD" w:rsidP="00F52A36">
      <w:pPr>
        <w:numPr>
          <w:ilvl w:val="0"/>
          <w:numId w:val="17"/>
        </w:numPr>
        <w:ind w:left="0" w:hanging="270"/>
        <w:rPr>
          <w:rFonts w:asciiTheme="majorHAnsi" w:hAnsiTheme="majorHAnsi" w:cstheme="majorHAnsi"/>
          <w:color w:val="auto"/>
        </w:rPr>
      </w:pPr>
      <w:r w:rsidRPr="003022F2">
        <w:rPr>
          <w:rFonts w:asciiTheme="majorHAnsi" w:hAnsiTheme="majorHAnsi" w:cstheme="majorHAnsi"/>
          <w:color w:val="auto"/>
        </w:rPr>
        <w:t>Data Structures &amp; Algorithms</w:t>
      </w:r>
    </w:p>
    <w:p w:rsidR="009617AD" w:rsidRPr="003022F2" w:rsidRDefault="009617AD" w:rsidP="00F52A36">
      <w:pPr>
        <w:numPr>
          <w:ilvl w:val="0"/>
          <w:numId w:val="17"/>
        </w:numPr>
        <w:ind w:left="0" w:hanging="270"/>
        <w:rPr>
          <w:rFonts w:asciiTheme="majorHAnsi" w:hAnsiTheme="majorHAnsi" w:cstheme="majorHAnsi"/>
          <w:color w:val="auto"/>
        </w:rPr>
      </w:pPr>
      <w:r w:rsidRPr="003022F2">
        <w:rPr>
          <w:rFonts w:asciiTheme="majorHAnsi" w:hAnsiTheme="majorHAnsi" w:cstheme="majorHAnsi"/>
          <w:color w:val="auto"/>
        </w:rPr>
        <w:t>Algorithms and Computational Complexity</w:t>
      </w:r>
    </w:p>
    <w:p w:rsidR="00B8598D" w:rsidRPr="003022F2" w:rsidRDefault="00B8598D" w:rsidP="00F52A36">
      <w:pPr>
        <w:numPr>
          <w:ilvl w:val="0"/>
          <w:numId w:val="17"/>
        </w:numPr>
        <w:ind w:left="0" w:hanging="270"/>
        <w:rPr>
          <w:rFonts w:asciiTheme="majorHAnsi" w:hAnsiTheme="majorHAnsi" w:cstheme="majorHAnsi"/>
          <w:color w:val="auto"/>
        </w:rPr>
      </w:pPr>
      <w:r w:rsidRPr="003022F2">
        <w:rPr>
          <w:rFonts w:asciiTheme="majorHAnsi" w:hAnsiTheme="majorHAnsi" w:cstheme="majorHAnsi"/>
          <w:color w:val="auto"/>
        </w:rPr>
        <w:t>Programming Tools (C/Linux/Bash)</w:t>
      </w:r>
    </w:p>
    <w:p w:rsidR="00B8598D" w:rsidRPr="003022F2" w:rsidRDefault="00B8598D" w:rsidP="00F52A36">
      <w:pPr>
        <w:numPr>
          <w:ilvl w:val="0"/>
          <w:numId w:val="17"/>
        </w:numPr>
        <w:ind w:left="0" w:hanging="270"/>
        <w:rPr>
          <w:rFonts w:asciiTheme="majorHAnsi" w:hAnsiTheme="majorHAnsi" w:cstheme="majorHAnsi"/>
          <w:color w:val="auto"/>
        </w:rPr>
      </w:pPr>
      <w:r w:rsidRPr="003022F2">
        <w:rPr>
          <w:rFonts w:asciiTheme="majorHAnsi" w:hAnsiTheme="majorHAnsi" w:cstheme="majorHAnsi"/>
          <w:color w:val="auto"/>
        </w:rPr>
        <w:t>Java Programming I/II</w:t>
      </w:r>
    </w:p>
    <w:p w:rsidR="00B8598D" w:rsidRPr="003022F2" w:rsidRDefault="00B8598D" w:rsidP="00F52A36">
      <w:pPr>
        <w:numPr>
          <w:ilvl w:val="0"/>
          <w:numId w:val="17"/>
        </w:numPr>
        <w:ind w:left="0" w:hanging="270"/>
        <w:rPr>
          <w:rFonts w:asciiTheme="majorHAnsi" w:hAnsiTheme="majorHAnsi" w:cstheme="majorHAnsi"/>
          <w:color w:val="auto"/>
        </w:rPr>
      </w:pPr>
      <w:r w:rsidRPr="003022F2">
        <w:rPr>
          <w:rFonts w:asciiTheme="majorHAnsi" w:hAnsiTheme="majorHAnsi" w:cstheme="majorHAnsi"/>
          <w:color w:val="auto"/>
        </w:rPr>
        <w:t>High-Performance Scientific Computing</w:t>
      </w:r>
      <w:r w:rsidR="00583D3F">
        <w:rPr>
          <w:rFonts w:asciiTheme="majorHAnsi" w:hAnsiTheme="majorHAnsi" w:cstheme="majorHAnsi"/>
          <w:color w:val="auto"/>
        </w:rPr>
        <w:t xml:space="preserve"> (Python)</w:t>
      </w:r>
    </w:p>
    <w:p w:rsidR="00317D92" w:rsidRPr="00B20593" w:rsidRDefault="004C5C0D" w:rsidP="00CC7E3B">
      <w:pPr>
        <w:tabs>
          <w:tab w:val="left" w:pos="540"/>
          <w:tab w:val="left" w:pos="5310"/>
        </w:tabs>
        <w:ind w:left="-288"/>
        <w:rPr>
          <w:rFonts w:asciiTheme="majorHAnsi" w:hAnsiTheme="majorHAnsi" w:cstheme="majorHAnsi"/>
          <w:caps/>
          <w:color w:val="auto"/>
          <w:sz w:val="22"/>
          <w:szCs w:val="22"/>
        </w:rPr>
      </w:pPr>
      <w:r w:rsidRPr="00B20593">
        <w:rPr>
          <w:rFonts w:asciiTheme="majorHAnsi" w:eastAsia="Proxima Nova" w:hAnsiTheme="majorHAnsi" w:cstheme="majorHAnsi"/>
          <w:b/>
          <w:caps/>
          <w:color w:val="auto"/>
          <w:sz w:val="22"/>
          <w:szCs w:val="22"/>
        </w:rPr>
        <w:t>edx, Inc. (Mooc Platform)</w:t>
      </w:r>
    </w:p>
    <w:p w:rsidR="009617AD" w:rsidRPr="003022F2" w:rsidRDefault="009617AD" w:rsidP="00F52A36">
      <w:pPr>
        <w:pStyle w:val="ListParagraph"/>
        <w:numPr>
          <w:ilvl w:val="0"/>
          <w:numId w:val="18"/>
        </w:numPr>
        <w:tabs>
          <w:tab w:val="left" w:pos="540"/>
          <w:tab w:val="left" w:pos="5310"/>
        </w:tabs>
        <w:ind w:left="0" w:hanging="270"/>
        <w:rPr>
          <w:rFonts w:asciiTheme="majorHAnsi" w:hAnsiTheme="majorHAnsi" w:cstheme="majorHAnsi"/>
          <w:color w:val="auto"/>
        </w:rPr>
      </w:pPr>
      <w:r w:rsidRPr="003022F2">
        <w:rPr>
          <w:rFonts w:asciiTheme="majorHAnsi" w:hAnsiTheme="majorHAnsi" w:cstheme="majorHAnsi"/>
          <w:color w:val="auto"/>
        </w:rPr>
        <w:t>Querying with Transact-SQL</w:t>
      </w:r>
    </w:p>
    <w:p w:rsidR="00AA6C87" w:rsidRPr="00B20593" w:rsidRDefault="00AA6C87" w:rsidP="00AA6C87">
      <w:pPr>
        <w:tabs>
          <w:tab w:val="left" w:pos="540"/>
          <w:tab w:val="left" w:pos="5310"/>
        </w:tabs>
        <w:ind w:left="-288"/>
        <w:rPr>
          <w:rFonts w:asciiTheme="majorHAnsi" w:hAnsiTheme="majorHAnsi" w:cstheme="majorHAnsi"/>
          <w:caps/>
          <w:color w:val="auto"/>
          <w:sz w:val="22"/>
          <w:szCs w:val="22"/>
        </w:rPr>
      </w:pPr>
      <w:r>
        <w:rPr>
          <w:rFonts w:asciiTheme="majorHAnsi" w:eastAsia="Proxima Nova" w:hAnsiTheme="majorHAnsi" w:cstheme="majorHAnsi"/>
          <w:b/>
          <w:caps/>
          <w:color w:val="auto"/>
          <w:sz w:val="22"/>
          <w:szCs w:val="22"/>
        </w:rPr>
        <w:t>COURSERA</w:t>
      </w:r>
      <w:r w:rsidRPr="00B20593">
        <w:rPr>
          <w:rFonts w:asciiTheme="majorHAnsi" w:eastAsia="Proxima Nova" w:hAnsiTheme="majorHAnsi" w:cstheme="majorHAnsi"/>
          <w:b/>
          <w:caps/>
          <w:color w:val="auto"/>
          <w:sz w:val="22"/>
          <w:szCs w:val="22"/>
        </w:rPr>
        <w:t xml:space="preserve"> (Mooc Platform)</w:t>
      </w:r>
    </w:p>
    <w:p w:rsidR="00B027FD" w:rsidRDefault="00AA6C87" w:rsidP="00B027FD">
      <w:pPr>
        <w:pStyle w:val="ListParagraph"/>
        <w:numPr>
          <w:ilvl w:val="0"/>
          <w:numId w:val="18"/>
        </w:numPr>
        <w:tabs>
          <w:tab w:val="left" w:pos="540"/>
          <w:tab w:val="left" w:pos="5310"/>
        </w:tabs>
        <w:ind w:left="0" w:hanging="270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Data Visualization and Communication with Tableau</w:t>
      </w:r>
    </w:p>
    <w:p w:rsidR="007A245B" w:rsidRPr="00D24AED" w:rsidRDefault="007A245B" w:rsidP="00CC7E3B">
      <w:pPr>
        <w:tabs>
          <w:tab w:val="left" w:pos="540"/>
          <w:tab w:val="left" w:pos="5310"/>
        </w:tabs>
        <w:ind w:left="-288" w:right="-720"/>
        <w:rPr>
          <w:rFonts w:asciiTheme="majorHAnsi" w:hAnsiTheme="majorHAnsi" w:cstheme="majorHAnsi"/>
          <w:color w:val="auto"/>
          <w:sz w:val="16"/>
          <w:szCs w:val="16"/>
        </w:rPr>
      </w:pPr>
    </w:p>
    <w:p w:rsidR="007A245B" w:rsidRPr="003022F2" w:rsidRDefault="004C5C0D" w:rsidP="00CC7E3B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left="-288"/>
        <w:rPr>
          <w:rFonts w:asciiTheme="majorHAnsi" w:hAnsiTheme="majorHAnsi" w:cstheme="majorHAnsi"/>
          <w:color w:val="auto"/>
        </w:rPr>
      </w:pPr>
      <w:r w:rsidRPr="003022F2">
        <w:rPr>
          <w:rFonts w:asciiTheme="majorHAnsi" w:eastAsia="Verdana" w:hAnsiTheme="majorHAnsi" w:cstheme="majorHAnsi"/>
          <w:caps/>
          <w:color w:val="auto"/>
          <w:sz w:val="32"/>
          <w:szCs w:val="30"/>
        </w:rPr>
        <w:t>Skills</w:t>
      </w:r>
    </w:p>
    <w:p w:rsidR="009617AD" w:rsidRPr="00E515C6" w:rsidRDefault="003022F2" w:rsidP="00CC7E3B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left="-288"/>
        <w:rPr>
          <w:rFonts w:asciiTheme="majorHAnsi" w:eastAsia="Proxima Nova" w:hAnsiTheme="majorHAnsi" w:cstheme="majorHAnsi"/>
          <w:smallCaps/>
          <w:color w:val="auto"/>
          <w:sz w:val="22"/>
          <w:szCs w:val="22"/>
        </w:rPr>
      </w:pPr>
      <w:proofErr w:type="spellStart"/>
      <w:r w:rsidRPr="00E515C6">
        <w:rPr>
          <w:rFonts w:asciiTheme="majorHAnsi" w:eastAsia="Proxima Nova" w:hAnsiTheme="majorHAnsi" w:cstheme="majorHAnsi"/>
          <w:smallCaps/>
          <w:color w:val="auto"/>
          <w:sz w:val="22"/>
          <w:szCs w:val="22"/>
        </w:rPr>
        <w:t>Sql</w:t>
      </w:r>
      <w:proofErr w:type="spellEnd"/>
      <w:r w:rsidRPr="00E515C6">
        <w:rPr>
          <w:rFonts w:asciiTheme="majorHAnsi" w:eastAsia="Proxima Nova" w:hAnsiTheme="majorHAnsi" w:cstheme="majorHAnsi"/>
          <w:smallCaps/>
          <w:color w:val="auto"/>
          <w:sz w:val="22"/>
          <w:szCs w:val="22"/>
        </w:rPr>
        <w:t xml:space="preserve"> |</w:t>
      </w:r>
      <w:r w:rsidR="007B33C1" w:rsidRPr="007B33C1">
        <w:rPr>
          <w:rFonts w:asciiTheme="majorHAnsi" w:eastAsia="Proxima Nova" w:hAnsiTheme="majorHAnsi" w:cstheme="majorHAnsi"/>
          <w:smallCaps/>
          <w:color w:val="auto"/>
          <w:sz w:val="22"/>
          <w:szCs w:val="22"/>
        </w:rPr>
        <w:t xml:space="preserve"> </w:t>
      </w:r>
      <w:r w:rsidR="007B33C1" w:rsidRPr="00E515C6">
        <w:rPr>
          <w:rFonts w:asciiTheme="majorHAnsi" w:eastAsia="Proxima Nova" w:hAnsiTheme="majorHAnsi" w:cstheme="majorHAnsi"/>
          <w:smallCaps/>
          <w:color w:val="auto"/>
          <w:sz w:val="22"/>
          <w:szCs w:val="22"/>
        </w:rPr>
        <w:t>Python</w:t>
      </w:r>
      <w:r w:rsidRPr="00E515C6">
        <w:rPr>
          <w:rFonts w:asciiTheme="majorHAnsi" w:eastAsia="Proxima Nova" w:hAnsiTheme="majorHAnsi" w:cstheme="majorHAnsi"/>
          <w:smallCaps/>
          <w:color w:val="auto"/>
          <w:sz w:val="22"/>
          <w:szCs w:val="22"/>
        </w:rPr>
        <w:t xml:space="preserve"> </w:t>
      </w:r>
      <w:r w:rsidR="007B33C1">
        <w:rPr>
          <w:rFonts w:asciiTheme="majorHAnsi" w:eastAsia="Proxima Nova" w:hAnsiTheme="majorHAnsi" w:cstheme="majorHAnsi"/>
          <w:smallCaps/>
          <w:color w:val="auto"/>
          <w:sz w:val="22"/>
          <w:szCs w:val="22"/>
        </w:rPr>
        <w:t>| Java</w:t>
      </w:r>
      <w:r w:rsidRPr="00E515C6">
        <w:rPr>
          <w:rFonts w:asciiTheme="majorHAnsi" w:eastAsia="Proxima Nova" w:hAnsiTheme="majorHAnsi" w:cstheme="majorHAnsi"/>
          <w:smallCaps/>
          <w:color w:val="auto"/>
          <w:sz w:val="22"/>
          <w:szCs w:val="22"/>
        </w:rPr>
        <w:t xml:space="preserve"> | </w:t>
      </w:r>
      <w:r w:rsidR="007B33C1">
        <w:rPr>
          <w:rFonts w:asciiTheme="majorHAnsi" w:eastAsia="Proxima Nova" w:hAnsiTheme="majorHAnsi" w:cstheme="majorHAnsi"/>
          <w:smallCaps/>
          <w:color w:val="auto"/>
          <w:sz w:val="22"/>
          <w:szCs w:val="22"/>
        </w:rPr>
        <w:t>Tableau</w:t>
      </w:r>
      <w:r w:rsidR="007B33C1" w:rsidRPr="00E515C6">
        <w:rPr>
          <w:rFonts w:asciiTheme="majorHAnsi" w:eastAsia="Proxima Nova" w:hAnsiTheme="majorHAnsi" w:cstheme="majorHAnsi"/>
          <w:smallCaps/>
          <w:color w:val="auto"/>
          <w:sz w:val="22"/>
          <w:szCs w:val="22"/>
        </w:rPr>
        <w:t xml:space="preserve"> </w:t>
      </w:r>
      <w:r w:rsidRPr="00E515C6">
        <w:rPr>
          <w:rFonts w:asciiTheme="majorHAnsi" w:eastAsia="Proxima Nova" w:hAnsiTheme="majorHAnsi" w:cstheme="majorHAnsi"/>
          <w:smallCaps/>
          <w:color w:val="auto"/>
          <w:sz w:val="22"/>
          <w:szCs w:val="22"/>
        </w:rPr>
        <w:t xml:space="preserve">| </w:t>
      </w:r>
      <w:proofErr w:type="spellStart"/>
      <w:r w:rsidRPr="00E515C6">
        <w:rPr>
          <w:rFonts w:asciiTheme="majorHAnsi" w:eastAsia="Proxima Nova" w:hAnsiTheme="majorHAnsi" w:cstheme="majorHAnsi"/>
          <w:smallCaps/>
          <w:color w:val="auto"/>
          <w:sz w:val="22"/>
          <w:szCs w:val="22"/>
        </w:rPr>
        <w:t>Matlab</w:t>
      </w:r>
      <w:proofErr w:type="spellEnd"/>
      <w:r w:rsidRPr="00E515C6">
        <w:rPr>
          <w:rFonts w:asciiTheme="majorHAnsi" w:eastAsia="Proxima Nova" w:hAnsiTheme="majorHAnsi" w:cstheme="majorHAnsi"/>
          <w:smallCaps/>
          <w:color w:val="auto"/>
          <w:sz w:val="22"/>
          <w:szCs w:val="22"/>
        </w:rPr>
        <w:t xml:space="preserve"> | R</w:t>
      </w:r>
      <w:r w:rsidR="007B33C1">
        <w:rPr>
          <w:rFonts w:asciiTheme="majorHAnsi" w:eastAsia="Proxima Nova" w:hAnsiTheme="majorHAnsi" w:cstheme="majorHAnsi"/>
          <w:smallCaps/>
          <w:color w:val="auto"/>
          <w:sz w:val="22"/>
          <w:szCs w:val="22"/>
        </w:rPr>
        <w:t xml:space="preserve"> | C</w:t>
      </w:r>
    </w:p>
    <w:p w:rsidR="009617AD" w:rsidRPr="00E515C6" w:rsidRDefault="00F9162D" w:rsidP="009617AD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left="-288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Proxima Nova" w:hAnsiTheme="majorHAnsi" w:cstheme="majorHAnsi"/>
          <w:smallCaps/>
          <w:color w:val="auto"/>
          <w:sz w:val="22"/>
          <w:szCs w:val="22"/>
        </w:rPr>
        <w:t xml:space="preserve">ETL | </w:t>
      </w:r>
      <w:proofErr w:type="spellStart"/>
      <w:r w:rsidR="00454EB7">
        <w:rPr>
          <w:rFonts w:asciiTheme="majorHAnsi" w:eastAsia="Proxima Nova" w:hAnsiTheme="majorHAnsi" w:cstheme="majorHAnsi"/>
          <w:smallCaps/>
          <w:color w:val="auto"/>
          <w:sz w:val="22"/>
          <w:szCs w:val="22"/>
        </w:rPr>
        <w:t>Jira</w:t>
      </w:r>
      <w:proofErr w:type="spellEnd"/>
      <w:r w:rsidR="001A0E4C">
        <w:rPr>
          <w:rFonts w:asciiTheme="majorHAnsi" w:eastAsia="Proxima Nova" w:hAnsiTheme="majorHAnsi" w:cstheme="majorHAnsi"/>
          <w:smallCaps/>
          <w:color w:val="auto"/>
          <w:sz w:val="22"/>
          <w:szCs w:val="22"/>
        </w:rPr>
        <w:t xml:space="preserve"> | </w:t>
      </w:r>
      <w:r w:rsidR="003022F2" w:rsidRPr="00E515C6">
        <w:rPr>
          <w:rFonts w:asciiTheme="majorHAnsi" w:eastAsia="Proxima Nova" w:hAnsiTheme="majorHAnsi" w:cstheme="majorHAnsi"/>
          <w:smallCaps/>
          <w:color w:val="auto"/>
          <w:sz w:val="22"/>
          <w:szCs w:val="22"/>
        </w:rPr>
        <w:t xml:space="preserve">Shell Scripting | </w:t>
      </w:r>
      <w:proofErr w:type="spellStart"/>
      <w:r w:rsidR="003022F2" w:rsidRPr="00E515C6">
        <w:rPr>
          <w:rFonts w:asciiTheme="majorHAnsi" w:eastAsia="Proxima Nova" w:hAnsiTheme="majorHAnsi" w:cstheme="majorHAnsi"/>
          <w:smallCaps/>
          <w:color w:val="auto"/>
          <w:sz w:val="22"/>
          <w:szCs w:val="22"/>
        </w:rPr>
        <w:t>Git</w:t>
      </w:r>
      <w:proofErr w:type="spellEnd"/>
      <w:r w:rsidR="003022F2" w:rsidRPr="00E515C6">
        <w:rPr>
          <w:rFonts w:asciiTheme="majorHAnsi" w:eastAsia="Proxima Nova" w:hAnsiTheme="majorHAnsi" w:cstheme="majorHAnsi"/>
          <w:smallCaps/>
          <w:color w:val="auto"/>
          <w:sz w:val="22"/>
          <w:szCs w:val="22"/>
        </w:rPr>
        <w:t xml:space="preserve"> | Linux/Unix</w:t>
      </w:r>
    </w:p>
    <w:p w:rsidR="00E62920" w:rsidRDefault="003022F2" w:rsidP="00E62920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left="-288"/>
        <w:rPr>
          <w:rFonts w:asciiTheme="majorHAnsi" w:eastAsia="Proxima Nova" w:hAnsiTheme="majorHAnsi" w:cstheme="majorHAnsi"/>
          <w:smallCaps/>
          <w:color w:val="auto"/>
          <w:sz w:val="22"/>
          <w:szCs w:val="22"/>
        </w:rPr>
      </w:pPr>
      <w:r w:rsidRPr="00E515C6">
        <w:rPr>
          <w:rFonts w:asciiTheme="majorHAnsi" w:eastAsia="Proxima Nova" w:hAnsiTheme="majorHAnsi" w:cstheme="majorHAnsi"/>
          <w:smallCaps/>
          <w:color w:val="auto"/>
          <w:sz w:val="22"/>
          <w:szCs w:val="22"/>
        </w:rPr>
        <w:t>Microsoft Office (Word, Excel, PowerPoint)</w:t>
      </w:r>
    </w:p>
    <w:p w:rsidR="00A42986" w:rsidRDefault="000E6D90" w:rsidP="00E62920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left="-288"/>
        <w:rPr>
          <w:rFonts w:asciiTheme="majorHAnsi" w:eastAsia="Proxima Nova" w:hAnsiTheme="majorHAnsi" w:cstheme="majorHAnsi"/>
          <w:smallCaps/>
          <w:color w:val="auto"/>
          <w:sz w:val="22"/>
          <w:szCs w:val="22"/>
        </w:rPr>
      </w:pPr>
      <w:r>
        <w:rPr>
          <w:rFonts w:asciiTheme="majorHAnsi" w:eastAsia="Proxima Nova" w:hAnsiTheme="majorHAnsi" w:cstheme="majorHAnsi"/>
          <w:smallCaps/>
          <w:color w:val="auto"/>
          <w:sz w:val="22"/>
          <w:szCs w:val="22"/>
        </w:rPr>
        <w:t xml:space="preserve">Data </w:t>
      </w:r>
      <w:r w:rsidR="008311D9">
        <w:rPr>
          <w:rFonts w:asciiTheme="majorHAnsi" w:eastAsia="Proxima Nova" w:hAnsiTheme="majorHAnsi" w:cstheme="majorHAnsi"/>
          <w:smallCaps/>
          <w:color w:val="auto"/>
          <w:sz w:val="22"/>
          <w:szCs w:val="22"/>
        </w:rPr>
        <w:t>Processing</w:t>
      </w:r>
      <w:r w:rsidR="00A42986">
        <w:rPr>
          <w:rFonts w:asciiTheme="majorHAnsi" w:eastAsia="Proxima Nova" w:hAnsiTheme="majorHAnsi" w:cstheme="majorHAnsi"/>
          <w:smallCaps/>
          <w:color w:val="auto"/>
          <w:sz w:val="22"/>
          <w:szCs w:val="22"/>
        </w:rPr>
        <w:t xml:space="preserve"> | Data Analysis</w:t>
      </w:r>
    </w:p>
    <w:p w:rsidR="005A4DB7" w:rsidRPr="00E515C6" w:rsidRDefault="007B33C1" w:rsidP="00E62920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left="-288"/>
        <w:rPr>
          <w:rFonts w:asciiTheme="majorHAnsi" w:eastAsia="Proxima Nova" w:hAnsiTheme="majorHAnsi" w:cstheme="majorHAnsi"/>
          <w:smallCaps/>
          <w:color w:val="auto"/>
          <w:sz w:val="22"/>
          <w:szCs w:val="22"/>
        </w:rPr>
      </w:pPr>
      <w:r>
        <w:rPr>
          <w:rFonts w:asciiTheme="majorHAnsi" w:eastAsia="Proxima Nova" w:hAnsiTheme="majorHAnsi" w:cstheme="majorHAnsi"/>
          <w:smallCaps/>
          <w:color w:val="auto"/>
          <w:sz w:val="22"/>
          <w:szCs w:val="22"/>
        </w:rPr>
        <w:t xml:space="preserve">Data Visualization </w:t>
      </w:r>
    </w:p>
    <w:p w:rsidR="00E62920" w:rsidRPr="00D24AED" w:rsidRDefault="00E62920" w:rsidP="00E62920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left="-288"/>
        <w:rPr>
          <w:rFonts w:asciiTheme="majorHAnsi" w:eastAsia="Proxima Nova" w:hAnsiTheme="majorHAnsi" w:cstheme="majorHAnsi"/>
          <w:smallCaps/>
          <w:color w:val="auto"/>
          <w:sz w:val="16"/>
          <w:szCs w:val="16"/>
        </w:rPr>
      </w:pPr>
    </w:p>
    <w:p w:rsidR="00E62920" w:rsidRPr="003022F2" w:rsidRDefault="003022F2" w:rsidP="00E62920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left="-288"/>
        <w:rPr>
          <w:rFonts w:asciiTheme="majorHAnsi" w:eastAsia="Verdana" w:hAnsiTheme="majorHAnsi" w:cstheme="majorHAnsi"/>
          <w:caps/>
          <w:color w:val="auto"/>
          <w:sz w:val="32"/>
          <w:szCs w:val="30"/>
        </w:rPr>
      </w:pPr>
      <w:r w:rsidRPr="003022F2">
        <w:rPr>
          <w:rFonts w:asciiTheme="majorHAnsi" w:eastAsia="Verdana" w:hAnsiTheme="majorHAnsi" w:cstheme="majorHAnsi"/>
          <w:caps/>
          <w:color w:val="auto"/>
          <w:sz w:val="32"/>
          <w:szCs w:val="30"/>
        </w:rPr>
        <w:t>Awards</w:t>
      </w:r>
      <w:r w:rsidR="00E62920" w:rsidRPr="003022F2">
        <w:rPr>
          <w:rFonts w:asciiTheme="majorHAnsi" w:eastAsia="Verdana" w:hAnsiTheme="majorHAnsi" w:cstheme="majorHAnsi"/>
          <w:caps/>
          <w:color w:val="auto"/>
          <w:sz w:val="32"/>
          <w:szCs w:val="30"/>
        </w:rPr>
        <w:t>/Activities</w:t>
      </w:r>
    </w:p>
    <w:p w:rsidR="00E62920" w:rsidRPr="003022F2" w:rsidRDefault="00E515C6" w:rsidP="003022F2">
      <w:pPr>
        <w:numPr>
          <w:ilvl w:val="0"/>
          <w:numId w:val="19"/>
        </w:numPr>
        <w:ind w:left="0" w:hanging="270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Event Coordinator</w:t>
      </w:r>
      <w:r w:rsidR="00E62920" w:rsidRPr="003022F2">
        <w:rPr>
          <w:rFonts w:asciiTheme="majorHAnsi" w:hAnsiTheme="majorHAnsi" w:cstheme="majorHAnsi"/>
          <w:color w:val="auto"/>
        </w:rPr>
        <w:t xml:space="preserve"> of the KSEA Seattle YG</w:t>
      </w:r>
    </w:p>
    <w:p w:rsidR="00E62920" w:rsidRPr="003022F2" w:rsidRDefault="00672D5F" w:rsidP="003022F2">
      <w:pPr>
        <w:numPr>
          <w:ilvl w:val="0"/>
          <w:numId w:val="19"/>
        </w:numPr>
        <w:ind w:left="0" w:hanging="270"/>
        <w:rPr>
          <w:rFonts w:asciiTheme="majorHAnsi" w:hAnsiTheme="majorHAnsi" w:cstheme="majorHAnsi"/>
          <w:color w:val="auto"/>
        </w:rPr>
      </w:pPr>
      <w:r w:rsidRPr="003022F2">
        <w:rPr>
          <w:rFonts w:asciiTheme="majorHAnsi" w:hAnsiTheme="majorHAnsi" w:cstheme="majorHAnsi"/>
          <w:color w:val="auto"/>
        </w:rPr>
        <w:t>KSEA Undergraduate Scholarship</w:t>
      </w:r>
      <w:r w:rsidR="000F6BC1">
        <w:rPr>
          <w:rFonts w:asciiTheme="majorHAnsi" w:hAnsiTheme="majorHAnsi" w:cstheme="majorHAnsi"/>
          <w:color w:val="auto"/>
        </w:rPr>
        <w:t xml:space="preserve">, sponsored by Hyundai, 20 recipients in </w:t>
      </w:r>
      <w:r w:rsidR="0010633C">
        <w:rPr>
          <w:rFonts w:asciiTheme="majorHAnsi" w:hAnsiTheme="majorHAnsi" w:cstheme="majorHAnsi"/>
          <w:color w:val="auto"/>
        </w:rPr>
        <w:t>the U.S.</w:t>
      </w:r>
      <w:r w:rsidRPr="003022F2">
        <w:rPr>
          <w:rFonts w:asciiTheme="majorHAnsi" w:hAnsiTheme="majorHAnsi" w:cstheme="majorHAnsi"/>
          <w:color w:val="auto"/>
        </w:rPr>
        <w:t>|</w:t>
      </w:r>
      <w:r w:rsidR="00E62920" w:rsidRPr="003022F2">
        <w:rPr>
          <w:rFonts w:asciiTheme="majorHAnsi" w:hAnsiTheme="majorHAnsi" w:cstheme="majorHAnsi"/>
          <w:color w:val="auto"/>
        </w:rPr>
        <w:t>$1,000</w:t>
      </w:r>
    </w:p>
    <w:p w:rsidR="0010633C" w:rsidRDefault="00E62920" w:rsidP="003022F2">
      <w:pPr>
        <w:numPr>
          <w:ilvl w:val="0"/>
          <w:numId w:val="19"/>
        </w:numPr>
        <w:ind w:left="0" w:hanging="270"/>
        <w:rPr>
          <w:rFonts w:asciiTheme="majorHAnsi" w:hAnsiTheme="majorHAnsi" w:cstheme="majorHAnsi"/>
          <w:color w:val="auto"/>
        </w:rPr>
      </w:pPr>
      <w:r w:rsidRPr="003022F2">
        <w:rPr>
          <w:rFonts w:asciiTheme="majorHAnsi" w:hAnsiTheme="majorHAnsi" w:cstheme="majorHAnsi"/>
          <w:color w:val="auto"/>
        </w:rPr>
        <w:t>14</w:t>
      </w:r>
      <w:r w:rsidRPr="003022F2">
        <w:rPr>
          <w:rFonts w:asciiTheme="majorHAnsi" w:hAnsiTheme="majorHAnsi" w:cstheme="majorHAnsi"/>
          <w:color w:val="auto"/>
          <w:vertAlign w:val="superscript"/>
        </w:rPr>
        <w:t>th</w:t>
      </w:r>
      <w:r w:rsidRPr="003022F2">
        <w:rPr>
          <w:rFonts w:asciiTheme="majorHAnsi" w:hAnsiTheme="majorHAnsi" w:cstheme="majorHAnsi"/>
          <w:color w:val="auto"/>
        </w:rPr>
        <w:t xml:space="preserve"> KSEA Mathematics Northwest Champion, </w:t>
      </w:r>
    </w:p>
    <w:p w:rsidR="0010633C" w:rsidRDefault="00080DEF" w:rsidP="0010633C">
      <w:pPr>
        <w:rPr>
          <w:rFonts w:asciiTheme="majorHAnsi" w:hAnsiTheme="majorHAnsi" w:cstheme="majorHAnsi"/>
          <w:color w:val="auto"/>
        </w:rPr>
      </w:pPr>
      <w:proofErr w:type="gramStart"/>
      <w:r>
        <w:rPr>
          <w:rFonts w:asciiTheme="majorHAnsi" w:hAnsiTheme="majorHAnsi" w:cstheme="majorHAnsi"/>
          <w:color w:val="auto"/>
        </w:rPr>
        <w:t>awarded</w:t>
      </w:r>
      <w:proofErr w:type="gramEnd"/>
      <w:r>
        <w:rPr>
          <w:rFonts w:asciiTheme="majorHAnsi" w:hAnsiTheme="majorHAnsi" w:cstheme="majorHAnsi"/>
          <w:color w:val="auto"/>
        </w:rPr>
        <w:t xml:space="preserve"> by Washington Governor</w:t>
      </w:r>
    </w:p>
    <w:p w:rsidR="00FF53FE" w:rsidRDefault="00672D5F" w:rsidP="003022F2">
      <w:pPr>
        <w:numPr>
          <w:ilvl w:val="0"/>
          <w:numId w:val="19"/>
        </w:numPr>
        <w:ind w:left="0" w:hanging="270"/>
        <w:rPr>
          <w:rFonts w:asciiTheme="majorHAnsi" w:hAnsiTheme="majorHAnsi" w:cstheme="majorHAnsi"/>
          <w:color w:val="auto"/>
        </w:rPr>
      </w:pPr>
      <w:proofErr w:type="spellStart"/>
      <w:r w:rsidRPr="003022F2">
        <w:rPr>
          <w:rFonts w:asciiTheme="majorHAnsi" w:hAnsiTheme="majorHAnsi" w:cstheme="majorHAnsi"/>
          <w:color w:val="auto"/>
        </w:rPr>
        <w:t>UniBank</w:t>
      </w:r>
      <w:proofErr w:type="spellEnd"/>
      <w:r w:rsidRPr="003022F2">
        <w:rPr>
          <w:rFonts w:asciiTheme="majorHAnsi" w:hAnsiTheme="majorHAnsi" w:cstheme="majorHAnsi"/>
          <w:color w:val="auto"/>
        </w:rPr>
        <w:t xml:space="preserve"> Special Scholarship</w:t>
      </w:r>
      <w:r w:rsidR="000F6BC1">
        <w:rPr>
          <w:rFonts w:asciiTheme="majorHAnsi" w:hAnsiTheme="majorHAnsi" w:cstheme="majorHAnsi"/>
          <w:color w:val="auto"/>
        </w:rPr>
        <w:t xml:space="preserve">, out of 100 </w:t>
      </w:r>
    </w:p>
    <w:p w:rsidR="00E62920" w:rsidRDefault="00FF53FE" w:rsidP="000F6BC1">
      <w:pPr>
        <w:rPr>
          <w:rFonts w:asciiTheme="majorHAnsi" w:hAnsiTheme="majorHAnsi" w:cstheme="majorHAnsi"/>
          <w:color w:val="auto"/>
        </w:rPr>
      </w:pPr>
      <w:proofErr w:type="spellStart"/>
      <w:proofErr w:type="gramStart"/>
      <w:r>
        <w:rPr>
          <w:rFonts w:asciiTheme="majorHAnsi" w:hAnsiTheme="majorHAnsi" w:cstheme="majorHAnsi"/>
          <w:color w:val="auto"/>
        </w:rPr>
        <w:t>a</w:t>
      </w:r>
      <w:r w:rsidR="000F6BC1">
        <w:rPr>
          <w:rFonts w:asciiTheme="majorHAnsi" w:hAnsiTheme="majorHAnsi" w:cstheme="majorHAnsi"/>
          <w:color w:val="auto"/>
        </w:rPr>
        <w:t>pplicantsin</w:t>
      </w:r>
      <w:proofErr w:type="spellEnd"/>
      <w:proofErr w:type="gramEnd"/>
      <w:r w:rsidR="000F6BC1">
        <w:rPr>
          <w:rFonts w:asciiTheme="majorHAnsi" w:hAnsiTheme="majorHAnsi" w:cstheme="majorHAnsi"/>
          <w:color w:val="auto"/>
        </w:rPr>
        <w:t xml:space="preserve"> Washington State</w:t>
      </w:r>
      <w:r w:rsidR="00672D5F" w:rsidRPr="003022F2">
        <w:rPr>
          <w:rFonts w:asciiTheme="majorHAnsi" w:hAnsiTheme="majorHAnsi" w:cstheme="majorHAnsi"/>
          <w:color w:val="auto"/>
        </w:rPr>
        <w:t>|</w:t>
      </w:r>
      <w:r w:rsidR="00E62920" w:rsidRPr="003022F2">
        <w:rPr>
          <w:rFonts w:asciiTheme="majorHAnsi" w:hAnsiTheme="majorHAnsi" w:cstheme="majorHAnsi"/>
          <w:color w:val="auto"/>
        </w:rPr>
        <w:t>$500</w:t>
      </w:r>
    </w:p>
    <w:p w:rsidR="000F6BC1" w:rsidRDefault="000F6BC1" w:rsidP="000F6BC1">
      <w:pPr>
        <w:numPr>
          <w:ilvl w:val="0"/>
          <w:numId w:val="19"/>
        </w:numPr>
        <w:ind w:left="0" w:hanging="270"/>
        <w:rPr>
          <w:rFonts w:asciiTheme="majorHAnsi" w:hAnsiTheme="majorHAnsi" w:cstheme="majorHAnsi"/>
          <w:color w:val="auto"/>
        </w:rPr>
      </w:pPr>
      <w:r w:rsidRPr="003022F2">
        <w:rPr>
          <w:rFonts w:asciiTheme="majorHAnsi" w:hAnsiTheme="majorHAnsi" w:cstheme="majorHAnsi"/>
          <w:color w:val="auto"/>
        </w:rPr>
        <w:t>American Invitational Mathematics</w:t>
      </w:r>
    </w:p>
    <w:p w:rsidR="003022F2" w:rsidRDefault="000F6BC1" w:rsidP="006F01EE">
      <w:pPr>
        <w:rPr>
          <w:rFonts w:asciiTheme="majorHAnsi" w:hAnsiTheme="majorHAnsi" w:cstheme="majorHAnsi"/>
          <w:color w:val="auto"/>
        </w:rPr>
      </w:pPr>
      <w:r w:rsidRPr="000F6BC1">
        <w:rPr>
          <w:rFonts w:asciiTheme="majorHAnsi" w:hAnsiTheme="majorHAnsi" w:cstheme="majorHAnsi"/>
          <w:color w:val="auto"/>
        </w:rPr>
        <w:t>Examination Qualifier (4 times)</w:t>
      </w:r>
    </w:p>
    <w:p w:rsidR="00583D3F" w:rsidRDefault="00583D3F" w:rsidP="00306A5D">
      <w:pPr>
        <w:tabs>
          <w:tab w:val="left" w:pos="540"/>
          <w:tab w:val="left" w:pos="720"/>
          <w:tab w:val="left" w:pos="3240"/>
          <w:tab w:val="left" w:pos="6120"/>
          <w:tab w:val="left" w:pos="8460"/>
        </w:tabs>
        <w:ind w:right="-288"/>
        <w:rPr>
          <w:rFonts w:asciiTheme="majorHAnsi" w:eastAsia="Verdana" w:hAnsiTheme="majorHAnsi" w:cstheme="majorHAnsi"/>
          <w:caps/>
          <w:color w:val="auto"/>
          <w:sz w:val="32"/>
          <w:szCs w:val="30"/>
        </w:rPr>
      </w:pPr>
    </w:p>
    <w:p w:rsidR="007B33C1" w:rsidRDefault="007B33C1" w:rsidP="00306A5D">
      <w:pPr>
        <w:tabs>
          <w:tab w:val="left" w:pos="540"/>
          <w:tab w:val="left" w:pos="720"/>
          <w:tab w:val="left" w:pos="3240"/>
          <w:tab w:val="left" w:pos="6120"/>
          <w:tab w:val="left" w:pos="8460"/>
        </w:tabs>
        <w:ind w:right="-288"/>
        <w:rPr>
          <w:rFonts w:asciiTheme="majorHAnsi" w:eastAsia="Verdana" w:hAnsiTheme="majorHAnsi" w:cstheme="majorHAnsi"/>
          <w:caps/>
          <w:color w:val="auto"/>
          <w:sz w:val="32"/>
          <w:szCs w:val="30"/>
        </w:rPr>
      </w:pPr>
    </w:p>
    <w:p w:rsidR="001A0E4C" w:rsidRDefault="004C5C0D" w:rsidP="00306A5D">
      <w:pPr>
        <w:tabs>
          <w:tab w:val="left" w:pos="540"/>
          <w:tab w:val="left" w:pos="720"/>
          <w:tab w:val="left" w:pos="3240"/>
          <w:tab w:val="left" w:pos="6120"/>
          <w:tab w:val="left" w:pos="8460"/>
        </w:tabs>
        <w:ind w:right="-288"/>
        <w:rPr>
          <w:rFonts w:asciiTheme="majorHAnsi" w:eastAsia="Verdana" w:hAnsiTheme="majorHAnsi" w:cstheme="majorHAnsi"/>
          <w:caps/>
          <w:color w:val="auto"/>
          <w:sz w:val="32"/>
          <w:szCs w:val="30"/>
        </w:rPr>
      </w:pPr>
      <w:r w:rsidRPr="003022F2">
        <w:rPr>
          <w:rFonts w:asciiTheme="majorHAnsi" w:eastAsia="Verdana" w:hAnsiTheme="majorHAnsi" w:cstheme="majorHAnsi"/>
          <w:caps/>
          <w:color w:val="auto"/>
          <w:sz w:val="32"/>
          <w:szCs w:val="30"/>
        </w:rPr>
        <w:lastRenderedPageBreak/>
        <w:t>Experience</w:t>
      </w:r>
    </w:p>
    <w:p w:rsidR="001A0E4C" w:rsidRPr="003022F2" w:rsidRDefault="001A0E4C" w:rsidP="001A0E4C">
      <w:pPr>
        <w:tabs>
          <w:tab w:val="left" w:pos="-90"/>
          <w:tab w:val="left" w:pos="180"/>
          <w:tab w:val="left" w:pos="720"/>
          <w:tab w:val="right" w:pos="10800"/>
        </w:tabs>
        <w:ind w:right="-288"/>
        <w:rPr>
          <w:rFonts w:asciiTheme="majorHAnsi" w:hAnsiTheme="majorHAnsi" w:cstheme="majorHAnsi"/>
          <w:b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caps/>
          <w:color w:val="auto"/>
          <w:sz w:val="22"/>
          <w:szCs w:val="22"/>
        </w:rPr>
        <w:t>Moxi works</w:t>
      </w:r>
    </w:p>
    <w:p w:rsidR="00B10562" w:rsidRPr="00CA224C" w:rsidRDefault="001A0E4C" w:rsidP="00B10562">
      <w:pPr>
        <w:tabs>
          <w:tab w:val="left" w:pos="-90"/>
          <w:tab w:val="left" w:pos="180"/>
          <w:tab w:val="left" w:pos="720"/>
          <w:tab w:val="right" w:pos="10800"/>
        </w:tabs>
        <w:ind w:right="-288"/>
        <w:rPr>
          <w:rFonts w:asciiTheme="majorHAnsi" w:hAnsiTheme="majorHAnsi" w:cstheme="majorHAnsi"/>
          <w:b/>
          <w:color w:val="auto"/>
        </w:rPr>
      </w:pPr>
      <w:r>
        <w:rPr>
          <w:rFonts w:asciiTheme="majorHAnsi" w:eastAsia="Proxima Nova" w:hAnsiTheme="majorHAnsi" w:cstheme="majorHAnsi"/>
          <w:b/>
          <w:color w:val="auto"/>
          <w:sz w:val="22"/>
          <w:szCs w:val="22"/>
        </w:rPr>
        <w:t xml:space="preserve">Data </w:t>
      </w:r>
      <w:proofErr w:type="spellStart"/>
      <w:r w:rsidR="006654CD">
        <w:rPr>
          <w:rFonts w:asciiTheme="majorHAnsi" w:eastAsia="Proxima Nova" w:hAnsiTheme="majorHAnsi" w:cstheme="majorHAnsi"/>
          <w:b/>
          <w:color w:val="auto"/>
          <w:sz w:val="22"/>
          <w:szCs w:val="22"/>
        </w:rPr>
        <w:t>Engineer</w:t>
      </w:r>
      <w:r w:rsidRPr="003022F2">
        <w:rPr>
          <w:rFonts w:asciiTheme="majorHAnsi" w:eastAsia="Proxima Nova" w:hAnsiTheme="majorHAnsi" w:cstheme="majorHAnsi"/>
          <w:b/>
          <w:color w:val="auto"/>
          <w:sz w:val="22"/>
          <w:szCs w:val="22"/>
        </w:rPr>
        <w:t>|</w:t>
      </w:r>
      <w:r w:rsidR="004D72DE">
        <w:rPr>
          <w:rFonts w:asciiTheme="majorHAnsi" w:eastAsia="Proxima Nova" w:hAnsiTheme="majorHAnsi" w:cstheme="majorHAnsi"/>
          <w:b/>
          <w:color w:val="auto"/>
        </w:rPr>
        <w:t>March</w:t>
      </w:r>
      <w:proofErr w:type="spellEnd"/>
      <w:r w:rsidR="004D72DE">
        <w:rPr>
          <w:rFonts w:asciiTheme="majorHAnsi" w:eastAsia="Proxima Nova" w:hAnsiTheme="majorHAnsi" w:cstheme="majorHAnsi"/>
          <w:b/>
          <w:color w:val="auto"/>
        </w:rPr>
        <w:t xml:space="preserve"> 2017</w:t>
      </w:r>
      <w:r w:rsidR="00B10562">
        <w:rPr>
          <w:rFonts w:asciiTheme="majorHAnsi" w:eastAsia="Proxima Nova" w:hAnsiTheme="majorHAnsi" w:cstheme="majorHAnsi"/>
          <w:b/>
          <w:color w:val="auto"/>
        </w:rPr>
        <w:t>–</w:t>
      </w:r>
      <w:r>
        <w:rPr>
          <w:rFonts w:asciiTheme="majorHAnsi" w:eastAsia="Proxima Nova" w:hAnsiTheme="majorHAnsi" w:cstheme="majorHAnsi"/>
          <w:b/>
          <w:color w:val="auto"/>
        </w:rPr>
        <w:t xml:space="preserve"> </w:t>
      </w:r>
      <w:r w:rsidR="00CA224C">
        <w:rPr>
          <w:rFonts w:asciiTheme="majorHAnsi" w:hAnsiTheme="majorHAnsi" w:cstheme="majorHAnsi" w:hint="eastAsia"/>
          <w:b/>
          <w:color w:val="auto"/>
        </w:rPr>
        <w:t>April 2018</w:t>
      </w:r>
    </w:p>
    <w:p w:rsidR="00DC5F02" w:rsidRPr="00DC5F02" w:rsidRDefault="00DC5F02" w:rsidP="00DC5F02">
      <w:pPr>
        <w:pStyle w:val="ListParagraph"/>
        <w:numPr>
          <w:ilvl w:val="0"/>
          <w:numId w:val="20"/>
        </w:numPr>
        <w:tabs>
          <w:tab w:val="left" w:pos="90"/>
        </w:tabs>
        <w:ind w:left="450" w:right="-288" w:hanging="270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Created complex SQL queries in </w:t>
      </w:r>
      <w:proofErr w:type="spellStart"/>
      <w:r>
        <w:rPr>
          <w:rFonts w:asciiTheme="majorHAnsi" w:hAnsiTheme="majorHAnsi" w:cstheme="majorHAnsi"/>
          <w:color w:val="auto"/>
        </w:rPr>
        <w:t>PostgreSQL</w:t>
      </w:r>
      <w:proofErr w:type="spellEnd"/>
      <w:r>
        <w:rPr>
          <w:rFonts w:asciiTheme="majorHAnsi" w:hAnsiTheme="majorHAnsi" w:cstheme="majorHAnsi"/>
          <w:color w:val="auto"/>
        </w:rPr>
        <w:t xml:space="preserve"> to acquire and interpret large real estate datasets with attention to detail and accuracy.</w:t>
      </w:r>
    </w:p>
    <w:p w:rsidR="00261D07" w:rsidRPr="0015773E" w:rsidRDefault="0046210F" w:rsidP="0015773E">
      <w:pPr>
        <w:pStyle w:val="ListParagraph"/>
        <w:numPr>
          <w:ilvl w:val="0"/>
          <w:numId w:val="20"/>
        </w:numPr>
        <w:tabs>
          <w:tab w:val="left" w:pos="90"/>
        </w:tabs>
        <w:ind w:left="450" w:right="-288" w:hanging="270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Collected, transformed and processed data </w:t>
      </w:r>
      <w:r w:rsidR="007114CE">
        <w:rPr>
          <w:rFonts w:asciiTheme="majorHAnsi" w:hAnsiTheme="majorHAnsi" w:cstheme="majorHAnsi"/>
          <w:color w:val="auto"/>
        </w:rPr>
        <w:t xml:space="preserve">into </w:t>
      </w:r>
      <w:r w:rsidR="00EE7089">
        <w:rPr>
          <w:rFonts w:asciiTheme="majorHAnsi" w:hAnsiTheme="majorHAnsi" w:cstheme="majorHAnsi"/>
          <w:color w:val="auto"/>
        </w:rPr>
        <w:t>required</w:t>
      </w:r>
      <w:r w:rsidR="007114CE">
        <w:rPr>
          <w:rFonts w:asciiTheme="majorHAnsi" w:hAnsiTheme="majorHAnsi" w:cstheme="majorHAnsi"/>
          <w:color w:val="auto"/>
        </w:rPr>
        <w:t xml:space="preserve"> formats </w:t>
      </w:r>
      <w:r>
        <w:rPr>
          <w:rFonts w:asciiTheme="majorHAnsi" w:hAnsiTheme="majorHAnsi" w:cstheme="majorHAnsi"/>
          <w:color w:val="auto"/>
        </w:rPr>
        <w:t>utilizing ETL processes for SQL databases</w:t>
      </w:r>
      <w:r w:rsidR="00AF2D95">
        <w:rPr>
          <w:rFonts w:asciiTheme="majorHAnsi" w:hAnsiTheme="majorHAnsi" w:cstheme="majorHAnsi"/>
          <w:color w:val="auto"/>
        </w:rPr>
        <w:t>.</w:t>
      </w:r>
    </w:p>
    <w:p w:rsidR="00B10562" w:rsidRDefault="00CA1DC2" w:rsidP="00030E04">
      <w:pPr>
        <w:pStyle w:val="ListParagraph"/>
        <w:numPr>
          <w:ilvl w:val="0"/>
          <w:numId w:val="20"/>
        </w:numPr>
        <w:tabs>
          <w:tab w:val="left" w:pos="90"/>
        </w:tabs>
        <w:ind w:left="450" w:right="-288" w:hanging="270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Used advanced Microsoft Excel features-pivot tables, V</w:t>
      </w:r>
      <w:r w:rsidR="003C2A97">
        <w:rPr>
          <w:rFonts w:asciiTheme="majorHAnsi" w:hAnsiTheme="majorHAnsi" w:cstheme="majorHAnsi"/>
          <w:color w:val="auto"/>
        </w:rPr>
        <w:t xml:space="preserve">LOOKUP, </w:t>
      </w:r>
      <w:r w:rsidR="00C14389">
        <w:rPr>
          <w:rFonts w:asciiTheme="majorHAnsi" w:hAnsiTheme="majorHAnsi" w:cstheme="majorHAnsi"/>
          <w:color w:val="auto"/>
        </w:rPr>
        <w:t xml:space="preserve">and charts- to generate analysis reports </w:t>
      </w:r>
      <w:r w:rsidR="00E53970">
        <w:rPr>
          <w:rFonts w:asciiTheme="majorHAnsi" w:hAnsiTheme="majorHAnsi" w:cstheme="majorHAnsi"/>
          <w:color w:val="auto"/>
        </w:rPr>
        <w:t>and influence core business decisions</w:t>
      </w:r>
    </w:p>
    <w:p w:rsidR="00BD446F" w:rsidRDefault="00C14389" w:rsidP="00030E04">
      <w:pPr>
        <w:pStyle w:val="ListParagraph"/>
        <w:numPr>
          <w:ilvl w:val="0"/>
          <w:numId w:val="20"/>
        </w:numPr>
        <w:tabs>
          <w:tab w:val="left" w:pos="90"/>
        </w:tabs>
        <w:ind w:left="450" w:right="-288" w:hanging="270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Presented and discussed </w:t>
      </w:r>
      <w:r w:rsidR="00BD446F">
        <w:rPr>
          <w:rFonts w:asciiTheme="majorHAnsi" w:hAnsiTheme="majorHAnsi" w:cstheme="majorHAnsi"/>
          <w:color w:val="auto"/>
        </w:rPr>
        <w:t xml:space="preserve">findings with visualizations </w:t>
      </w:r>
      <w:r>
        <w:rPr>
          <w:rFonts w:asciiTheme="majorHAnsi" w:hAnsiTheme="majorHAnsi" w:cstheme="majorHAnsi"/>
          <w:color w:val="auto"/>
        </w:rPr>
        <w:t xml:space="preserve">from tools like </w:t>
      </w:r>
      <w:r w:rsidR="00BD446F">
        <w:rPr>
          <w:rFonts w:asciiTheme="majorHAnsi" w:hAnsiTheme="majorHAnsi" w:cstheme="majorHAnsi"/>
          <w:color w:val="auto"/>
        </w:rPr>
        <w:t>Excel an</w:t>
      </w:r>
      <w:r>
        <w:rPr>
          <w:rFonts w:asciiTheme="majorHAnsi" w:hAnsiTheme="majorHAnsi" w:cstheme="majorHAnsi"/>
          <w:color w:val="auto"/>
        </w:rPr>
        <w:t xml:space="preserve">d Tableau to a range of audiences across teams in </w:t>
      </w:r>
      <w:proofErr w:type="spellStart"/>
      <w:r>
        <w:rPr>
          <w:rFonts w:asciiTheme="majorHAnsi" w:hAnsiTheme="majorHAnsi" w:cstheme="majorHAnsi"/>
          <w:color w:val="auto"/>
        </w:rPr>
        <w:t>Moxi</w:t>
      </w:r>
      <w:proofErr w:type="spellEnd"/>
      <w:r>
        <w:rPr>
          <w:rFonts w:asciiTheme="majorHAnsi" w:hAnsiTheme="majorHAnsi" w:cstheme="majorHAnsi"/>
          <w:color w:val="auto"/>
        </w:rPr>
        <w:t>.</w:t>
      </w:r>
    </w:p>
    <w:p w:rsidR="001A0E4C" w:rsidRPr="001A0E4C" w:rsidRDefault="001A0E4C" w:rsidP="00030E04">
      <w:pPr>
        <w:tabs>
          <w:tab w:val="left" w:pos="180"/>
        </w:tabs>
        <w:ind w:right="-288"/>
        <w:rPr>
          <w:rFonts w:asciiTheme="majorHAnsi" w:hAnsiTheme="majorHAnsi" w:cstheme="majorHAnsi"/>
          <w:b/>
          <w:smallCaps/>
          <w:color w:val="auto"/>
        </w:rPr>
      </w:pPr>
    </w:p>
    <w:p w:rsidR="007D1934" w:rsidRPr="003022F2" w:rsidRDefault="004D03EE" w:rsidP="00306A5D">
      <w:pPr>
        <w:tabs>
          <w:tab w:val="left" w:pos="540"/>
          <w:tab w:val="left" w:pos="720"/>
          <w:tab w:val="left" w:pos="3240"/>
          <w:tab w:val="left" w:pos="6120"/>
          <w:tab w:val="left" w:pos="8460"/>
        </w:tabs>
        <w:ind w:right="-288"/>
        <w:rPr>
          <w:rFonts w:asciiTheme="majorHAnsi" w:eastAsia="Proxima Nova" w:hAnsiTheme="majorHAnsi" w:cstheme="majorHAnsi"/>
          <w:b/>
          <w:color w:val="auto"/>
          <w:sz w:val="24"/>
          <w:szCs w:val="24"/>
        </w:rPr>
      </w:pPr>
      <w:r>
        <w:rPr>
          <w:rFonts w:asciiTheme="majorHAnsi" w:eastAsia="Proxima Nova" w:hAnsiTheme="majorHAnsi" w:cstheme="majorHAnsi"/>
          <w:b/>
          <w:caps/>
          <w:color w:val="auto"/>
          <w:sz w:val="22"/>
          <w:szCs w:val="22"/>
        </w:rPr>
        <w:t>UW Electrical engineering</w:t>
      </w:r>
      <w:r w:rsidR="00CC7E3B" w:rsidRPr="003022F2">
        <w:rPr>
          <w:rFonts w:asciiTheme="majorHAnsi" w:eastAsia="Proxima Nova" w:hAnsiTheme="majorHAnsi" w:cstheme="majorHAnsi"/>
          <w:b/>
          <w:caps/>
          <w:color w:val="auto"/>
          <w:sz w:val="22"/>
          <w:szCs w:val="22"/>
        </w:rPr>
        <w:t xml:space="preserve"> Renewable Energy Analysis Lab</w:t>
      </w:r>
    </w:p>
    <w:p w:rsidR="007A245B" w:rsidRPr="003022F2" w:rsidRDefault="00CC7E3B" w:rsidP="00672D5F">
      <w:pPr>
        <w:tabs>
          <w:tab w:val="left" w:pos="540"/>
          <w:tab w:val="left" w:pos="720"/>
          <w:tab w:val="left" w:pos="3240"/>
          <w:tab w:val="left" w:pos="6120"/>
          <w:tab w:val="left" w:pos="8460"/>
        </w:tabs>
        <w:spacing w:line="276" w:lineRule="auto"/>
        <w:ind w:right="-288"/>
        <w:rPr>
          <w:rFonts w:asciiTheme="majorHAnsi" w:eastAsia="Times New Roman" w:hAnsiTheme="majorHAnsi" w:cstheme="majorHAnsi"/>
          <w:b/>
          <w:color w:val="auto"/>
        </w:rPr>
      </w:pPr>
      <w:r w:rsidRPr="003022F2">
        <w:rPr>
          <w:rFonts w:asciiTheme="majorHAnsi" w:eastAsia="Proxima Nova" w:hAnsiTheme="majorHAnsi" w:cstheme="majorHAnsi"/>
          <w:b/>
          <w:color w:val="auto"/>
          <w:sz w:val="22"/>
          <w:szCs w:val="22"/>
        </w:rPr>
        <w:t>Research Assistant</w:t>
      </w:r>
      <w:r w:rsidR="00666D54">
        <w:rPr>
          <w:rFonts w:asciiTheme="majorHAnsi" w:hAnsiTheme="majorHAnsi" w:cstheme="majorHAnsi"/>
          <w:b/>
          <w:color w:val="auto"/>
          <w:sz w:val="22"/>
          <w:szCs w:val="22"/>
        </w:rPr>
        <w:t xml:space="preserve">– Professor Daniel </w:t>
      </w:r>
      <w:proofErr w:type="spellStart"/>
      <w:r w:rsidR="00666D54">
        <w:rPr>
          <w:rFonts w:asciiTheme="majorHAnsi" w:hAnsiTheme="majorHAnsi" w:cstheme="majorHAnsi"/>
          <w:b/>
          <w:color w:val="auto"/>
          <w:sz w:val="22"/>
          <w:szCs w:val="22"/>
        </w:rPr>
        <w:t>Kirschen</w:t>
      </w:r>
      <w:r w:rsidR="00672D5F" w:rsidRPr="003022F2">
        <w:rPr>
          <w:rFonts w:asciiTheme="majorHAnsi" w:hAnsiTheme="majorHAnsi" w:cstheme="majorHAnsi"/>
          <w:b/>
          <w:color w:val="auto"/>
          <w:sz w:val="22"/>
          <w:szCs w:val="22"/>
        </w:rPr>
        <w:t>|</w:t>
      </w:r>
      <w:r w:rsidR="004C5C0D" w:rsidRPr="003022F2">
        <w:rPr>
          <w:rFonts w:asciiTheme="majorHAnsi" w:eastAsia="Proxima Nova" w:hAnsiTheme="majorHAnsi" w:cstheme="majorHAnsi"/>
          <w:b/>
          <w:color w:val="auto"/>
        </w:rPr>
        <w:t>Jun</w:t>
      </w:r>
      <w:proofErr w:type="spellEnd"/>
      <w:r w:rsidR="004C5C0D" w:rsidRPr="003022F2">
        <w:rPr>
          <w:rFonts w:asciiTheme="majorHAnsi" w:eastAsia="Proxima Nova" w:hAnsiTheme="majorHAnsi" w:cstheme="majorHAnsi"/>
          <w:b/>
          <w:color w:val="auto"/>
        </w:rPr>
        <w:t xml:space="preserve"> 2016 - Dec 2016</w:t>
      </w:r>
    </w:p>
    <w:p w:rsidR="007A245B" w:rsidRPr="003022F2" w:rsidRDefault="00667D4D" w:rsidP="002717F6">
      <w:pPr>
        <w:pStyle w:val="ListParagraph"/>
        <w:numPr>
          <w:ilvl w:val="0"/>
          <w:numId w:val="20"/>
        </w:numPr>
        <w:tabs>
          <w:tab w:val="left" w:pos="90"/>
        </w:tabs>
        <w:ind w:left="450" w:right="-288" w:hanging="270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Conducted a </w:t>
      </w:r>
      <w:r w:rsidR="004C5C0D" w:rsidRPr="003022F2">
        <w:rPr>
          <w:rFonts w:asciiTheme="majorHAnsi" w:hAnsiTheme="majorHAnsi" w:cstheme="majorHAnsi"/>
          <w:color w:val="auto"/>
        </w:rPr>
        <w:t>machine learning project on predicting wind power generation</w:t>
      </w:r>
      <w:r>
        <w:rPr>
          <w:rFonts w:asciiTheme="majorHAnsi" w:hAnsiTheme="majorHAnsi" w:cstheme="majorHAnsi"/>
          <w:color w:val="auto"/>
        </w:rPr>
        <w:t>.</w:t>
      </w:r>
    </w:p>
    <w:p w:rsidR="009617AD" w:rsidRPr="003022F2" w:rsidRDefault="00881108" w:rsidP="002717F6">
      <w:pPr>
        <w:pStyle w:val="ListParagraph"/>
        <w:numPr>
          <w:ilvl w:val="0"/>
          <w:numId w:val="20"/>
        </w:numPr>
        <w:tabs>
          <w:tab w:val="left" w:pos="90"/>
        </w:tabs>
        <w:ind w:left="450" w:right="-288" w:hanging="270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Filtered </w:t>
      </w:r>
      <w:r w:rsidR="007636BA">
        <w:rPr>
          <w:rFonts w:asciiTheme="majorHAnsi" w:hAnsiTheme="majorHAnsi" w:cstheme="majorHAnsi"/>
          <w:color w:val="auto"/>
        </w:rPr>
        <w:t xml:space="preserve">300+ </w:t>
      </w:r>
      <w:r>
        <w:rPr>
          <w:rFonts w:asciiTheme="majorHAnsi" w:hAnsiTheme="majorHAnsi" w:cstheme="majorHAnsi"/>
          <w:color w:val="auto"/>
        </w:rPr>
        <w:t xml:space="preserve">CSV </w:t>
      </w:r>
      <w:r w:rsidR="007636BA">
        <w:rPr>
          <w:rFonts w:asciiTheme="majorHAnsi" w:hAnsiTheme="majorHAnsi" w:cstheme="majorHAnsi"/>
          <w:color w:val="auto"/>
        </w:rPr>
        <w:t>files</w:t>
      </w:r>
      <w:r>
        <w:rPr>
          <w:rFonts w:asciiTheme="majorHAnsi" w:hAnsiTheme="majorHAnsi" w:cstheme="majorHAnsi"/>
          <w:color w:val="auto"/>
        </w:rPr>
        <w:t xml:space="preserve"> of wind </w:t>
      </w:r>
      <w:r w:rsidR="007636BA">
        <w:rPr>
          <w:rFonts w:asciiTheme="majorHAnsi" w:hAnsiTheme="majorHAnsi" w:cstheme="majorHAnsi"/>
          <w:color w:val="auto"/>
        </w:rPr>
        <w:t xml:space="preserve">sites </w:t>
      </w:r>
      <w:r>
        <w:rPr>
          <w:rFonts w:asciiTheme="majorHAnsi" w:hAnsiTheme="majorHAnsi" w:cstheme="majorHAnsi"/>
          <w:color w:val="auto"/>
        </w:rPr>
        <w:t>and</w:t>
      </w:r>
      <w:r w:rsidR="009B4FD4">
        <w:rPr>
          <w:rFonts w:asciiTheme="majorHAnsi" w:hAnsiTheme="majorHAnsi" w:cstheme="majorHAnsi"/>
          <w:color w:val="auto"/>
        </w:rPr>
        <w:t xml:space="preserve"> </w:t>
      </w:r>
      <w:r>
        <w:rPr>
          <w:rFonts w:asciiTheme="majorHAnsi" w:hAnsiTheme="majorHAnsi" w:cstheme="majorHAnsi"/>
          <w:color w:val="auto"/>
        </w:rPr>
        <w:t xml:space="preserve">coded </w:t>
      </w:r>
      <w:r w:rsidR="007636BA">
        <w:rPr>
          <w:rFonts w:asciiTheme="majorHAnsi" w:hAnsiTheme="majorHAnsi" w:cstheme="majorHAnsi"/>
          <w:color w:val="auto"/>
        </w:rPr>
        <w:t xml:space="preserve">scripts </w:t>
      </w:r>
      <w:r w:rsidR="0010633C">
        <w:rPr>
          <w:rFonts w:asciiTheme="majorHAnsi" w:hAnsiTheme="majorHAnsi" w:cstheme="majorHAnsi"/>
          <w:color w:val="auto"/>
        </w:rPr>
        <w:t xml:space="preserve">to generate </w:t>
      </w:r>
      <w:r w:rsidR="00626B59">
        <w:rPr>
          <w:rFonts w:asciiTheme="majorHAnsi" w:hAnsiTheme="majorHAnsi" w:cstheme="majorHAnsi"/>
          <w:color w:val="auto"/>
        </w:rPr>
        <w:t>parameter</w:t>
      </w:r>
      <w:r w:rsidR="0053634E">
        <w:rPr>
          <w:rFonts w:asciiTheme="majorHAnsi" w:hAnsiTheme="majorHAnsi" w:cstheme="majorHAnsi"/>
          <w:color w:val="auto"/>
        </w:rPr>
        <w:t>s</w:t>
      </w:r>
      <w:r w:rsidR="00626B59">
        <w:rPr>
          <w:rFonts w:asciiTheme="majorHAnsi" w:hAnsiTheme="majorHAnsi" w:cstheme="majorHAnsi"/>
          <w:color w:val="auto"/>
        </w:rPr>
        <w:t xml:space="preserve"> and </w:t>
      </w:r>
      <w:r w:rsidR="009617AD" w:rsidRPr="003022F2">
        <w:rPr>
          <w:rFonts w:asciiTheme="majorHAnsi" w:hAnsiTheme="majorHAnsi" w:cstheme="majorHAnsi"/>
          <w:color w:val="auto"/>
        </w:rPr>
        <w:t>feature</w:t>
      </w:r>
      <w:r w:rsidR="0053634E">
        <w:rPr>
          <w:rFonts w:asciiTheme="majorHAnsi" w:hAnsiTheme="majorHAnsi" w:cstheme="majorHAnsi"/>
          <w:color w:val="auto"/>
        </w:rPr>
        <w:t>s</w:t>
      </w:r>
      <w:r w:rsidR="009B4FD4">
        <w:rPr>
          <w:rFonts w:asciiTheme="majorHAnsi" w:hAnsiTheme="majorHAnsi" w:cstheme="majorHAnsi"/>
          <w:color w:val="auto"/>
        </w:rPr>
        <w:t xml:space="preserve"> </w:t>
      </w:r>
      <w:r w:rsidR="0053634E">
        <w:rPr>
          <w:rFonts w:asciiTheme="majorHAnsi" w:hAnsiTheme="majorHAnsi" w:cstheme="majorHAnsi"/>
          <w:color w:val="auto"/>
        </w:rPr>
        <w:t xml:space="preserve">used </w:t>
      </w:r>
      <w:r w:rsidR="007636BA">
        <w:rPr>
          <w:rFonts w:asciiTheme="majorHAnsi" w:hAnsiTheme="majorHAnsi" w:cstheme="majorHAnsi"/>
          <w:color w:val="auto"/>
        </w:rPr>
        <w:t>in</w:t>
      </w:r>
      <w:r w:rsidR="0053634E">
        <w:rPr>
          <w:rFonts w:asciiTheme="majorHAnsi" w:hAnsiTheme="majorHAnsi" w:cstheme="majorHAnsi"/>
          <w:color w:val="auto"/>
        </w:rPr>
        <w:t xml:space="preserve"> predicting wind power u</w:t>
      </w:r>
      <w:r w:rsidR="009617AD" w:rsidRPr="003022F2">
        <w:rPr>
          <w:rFonts w:asciiTheme="majorHAnsi" w:hAnsiTheme="majorHAnsi" w:cstheme="majorHAnsi"/>
          <w:color w:val="auto"/>
        </w:rPr>
        <w:t xml:space="preserve">sing </w:t>
      </w:r>
      <w:proofErr w:type="spellStart"/>
      <w:r w:rsidR="009617AD" w:rsidRPr="003022F2">
        <w:rPr>
          <w:rFonts w:asciiTheme="majorHAnsi" w:hAnsiTheme="majorHAnsi" w:cstheme="majorHAnsi"/>
          <w:color w:val="auto"/>
        </w:rPr>
        <w:t>NumPy</w:t>
      </w:r>
      <w:proofErr w:type="spellEnd"/>
      <w:r w:rsidR="009617AD" w:rsidRPr="003022F2">
        <w:rPr>
          <w:rFonts w:asciiTheme="majorHAnsi" w:hAnsiTheme="majorHAnsi" w:cstheme="majorHAnsi"/>
          <w:color w:val="auto"/>
        </w:rPr>
        <w:t xml:space="preserve"> in Python.</w:t>
      </w:r>
    </w:p>
    <w:p w:rsidR="009617AD" w:rsidRPr="003022F2" w:rsidRDefault="009617AD" w:rsidP="002717F6">
      <w:pPr>
        <w:pStyle w:val="ListParagraph"/>
        <w:numPr>
          <w:ilvl w:val="0"/>
          <w:numId w:val="20"/>
        </w:numPr>
        <w:tabs>
          <w:tab w:val="left" w:pos="90"/>
        </w:tabs>
        <w:ind w:left="450" w:right="-288" w:hanging="270"/>
        <w:rPr>
          <w:rFonts w:asciiTheme="majorHAnsi" w:hAnsiTheme="majorHAnsi" w:cstheme="majorHAnsi"/>
          <w:color w:val="auto"/>
        </w:rPr>
      </w:pPr>
      <w:r w:rsidRPr="003022F2">
        <w:rPr>
          <w:rFonts w:asciiTheme="majorHAnsi" w:hAnsiTheme="majorHAnsi" w:cstheme="majorHAnsi"/>
          <w:color w:val="auto"/>
        </w:rPr>
        <w:t xml:space="preserve">Evaluated performance of </w:t>
      </w:r>
      <w:r w:rsidR="007636BA">
        <w:rPr>
          <w:rFonts w:asciiTheme="majorHAnsi" w:hAnsiTheme="majorHAnsi" w:cstheme="majorHAnsi"/>
          <w:color w:val="auto"/>
        </w:rPr>
        <w:t xml:space="preserve">7 different </w:t>
      </w:r>
      <w:r w:rsidR="00FF53FE">
        <w:rPr>
          <w:rFonts w:asciiTheme="majorHAnsi" w:hAnsiTheme="majorHAnsi" w:cstheme="majorHAnsi"/>
          <w:color w:val="auto"/>
        </w:rPr>
        <w:t xml:space="preserve">ML </w:t>
      </w:r>
      <w:r w:rsidRPr="003022F2">
        <w:rPr>
          <w:rFonts w:asciiTheme="majorHAnsi" w:hAnsiTheme="majorHAnsi" w:cstheme="majorHAnsi"/>
          <w:color w:val="auto"/>
        </w:rPr>
        <w:t xml:space="preserve">algorithms using </w:t>
      </w:r>
      <w:proofErr w:type="spellStart"/>
      <w:r w:rsidRPr="003022F2">
        <w:rPr>
          <w:rFonts w:asciiTheme="majorHAnsi" w:hAnsiTheme="majorHAnsi" w:cstheme="majorHAnsi"/>
          <w:color w:val="auto"/>
        </w:rPr>
        <w:t>Scikit</w:t>
      </w:r>
      <w:proofErr w:type="spellEnd"/>
      <w:r w:rsidRPr="003022F2">
        <w:rPr>
          <w:rFonts w:asciiTheme="majorHAnsi" w:hAnsiTheme="majorHAnsi" w:cstheme="majorHAnsi"/>
          <w:color w:val="auto"/>
        </w:rPr>
        <w:t>-Learn</w:t>
      </w:r>
      <w:r w:rsidR="007D1934" w:rsidRPr="003022F2">
        <w:rPr>
          <w:rFonts w:asciiTheme="majorHAnsi" w:hAnsiTheme="majorHAnsi" w:cstheme="majorHAnsi"/>
          <w:color w:val="auto"/>
        </w:rPr>
        <w:t xml:space="preserve"> and c</w:t>
      </w:r>
      <w:r w:rsidRPr="003022F2">
        <w:rPr>
          <w:rFonts w:asciiTheme="majorHAnsi" w:hAnsiTheme="majorHAnsi" w:cstheme="majorHAnsi"/>
          <w:color w:val="auto"/>
        </w:rPr>
        <w:t>reated a visualization of the result</w:t>
      </w:r>
      <w:r w:rsidR="00881108">
        <w:rPr>
          <w:rFonts w:asciiTheme="majorHAnsi" w:hAnsiTheme="majorHAnsi" w:cstheme="majorHAnsi"/>
          <w:color w:val="auto"/>
        </w:rPr>
        <w:t>s</w:t>
      </w:r>
      <w:r w:rsidRPr="003022F2">
        <w:rPr>
          <w:rFonts w:asciiTheme="majorHAnsi" w:hAnsiTheme="majorHAnsi" w:cstheme="majorHAnsi"/>
          <w:color w:val="auto"/>
        </w:rPr>
        <w:t xml:space="preserve"> using </w:t>
      </w:r>
      <w:proofErr w:type="spellStart"/>
      <w:r w:rsidRPr="003022F2">
        <w:rPr>
          <w:rFonts w:asciiTheme="majorHAnsi" w:hAnsiTheme="majorHAnsi" w:cstheme="majorHAnsi"/>
          <w:color w:val="auto"/>
        </w:rPr>
        <w:t>MatplotLib</w:t>
      </w:r>
      <w:proofErr w:type="spellEnd"/>
      <w:r w:rsidRPr="003022F2">
        <w:rPr>
          <w:rFonts w:asciiTheme="majorHAnsi" w:hAnsiTheme="majorHAnsi" w:cstheme="majorHAnsi"/>
          <w:color w:val="auto"/>
        </w:rPr>
        <w:t xml:space="preserve"> in Python.</w:t>
      </w:r>
    </w:p>
    <w:p w:rsidR="007B33C1" w:rsidRDefault="007B33C1" w:rsidP="007B33C1">
      <w:pPr>
        <w:tabs>
          <w:tab w:val="left" w:pos="-90"/>
          <w:tab w:val="left" w:pos="180"/>
          <w:tab w:val="left" w:pos="720"/>
          <w:tab w:val="right" w:pos="10800"/>
        </w:tabs>
        <w:ind w:right="-288"/>
        <w:rPr>
          <w:rFonts w:asciiTheme="majorHAnsi" w:hAnsiTheme="majorHAnsi" w:cstheme="majorHAnsi"/>
          <w:b/>
          <w:caps/>
          <w:color w:val="auto"/>
          <w:sz w:val="22"/>
          <w:szCs w:val="22"/>
        </w:rPr>
      </w:pPr>
    </w:p>
    <w:p w:rsidR="007B33C1" w:rsidRPr="003022F2" w:rsidRDefault="00CA224C" w:rsidP="007B33C1">
      <w:pPr>
        <w:tabs>
          <w:tab w:val="left" w:pos="-90"/>
          <w:tab w:val="left" w:pos="180"/>
          <w:tab w:val="left" w:pos="720"/>
          <w:tab w:val="right" w:pos="10800"/>
        </w:tabs>
        <w:ind w:right="-288"/>
        <w:rPr>
          <w:rFonts w:asciiTheme="majorHAnsi" w:hAnsiTheme="majorHAnsi" w:cstheme="majorHAnsi"/>
          <w:b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caps/>
          <w:color w:val="auto"/>
          <w:sz w:val="22"/>
          <w:szCs w:val="22"/>
        </w:rPr>
        <w:t xml:space="preserve">UNited States ARMY RESERVE </w:t>
      </w:r>
    </w:p>
    <w:p w:rsidR="007B33C1" w:rsidRPr="00343E62" w:rsidRDefault="00CA224C" w:rsidP="00343E62">
      <w:pPr>
        <w:tabs>
          <w:tab w:val="left" w:pos="-90"/>
          <w:tab w:val="left" w:pos="180"/>
          <w:tab w:val="left" w:pos="720"/>
          <w:tab w:val="right" w:pos="10800"/>
        </w:tabs>
        <w:ind w:right="-288"/>
        <w:rPr>
          <w:rFonts w:asciiTheme="majorHAnsi" w:eastAsia="Proxima Nova" w:hAnsiTheme="majorHAnsi" w:cstheme="majorHAnsi"/>
          <w:b/>
          <w:color w:val="auto"/>
          <w:sz w:val="24"/>
          <w:szCs w:val="24"/>
        </w:rPr>
      </w:pPr>
      <w:r>
        <w:rPr>
          <w:rFonts w:asciiTheme="majorHAnsi" w:eastAsia="Proxima Nova" w:hAnsiTheme="majorHAnsi" w:cstheme="majorHAnsi"/>
          <w:b/>
          <w:color w:val="auto"/>
          <w:sz w:val="22"/>
          <w:szCs w:val="22"/>
        </w:rPr>
        <w:t xml:space="preserve">Watercraft </w:t>
      </w:r>
      <w:proofErr w:type="spellStart"/>
      <w:r>
        <w:rPr>
          <w:rFonts w:asciiTheme="majorHAnsi" w:eastAsia="Proxima Nova" w:hAnsiTheme="majorHAnsi" w:cstheme="majorHAnsi"/>
          <w:b/>
          <w:color w:val="auto"/>
          <w:sz w:val="22"/>
          <w:szCs w:val="22"/>
        </w:rPr>
        <w:t>Engineer</w:t>
      </w:r>
      <w:r w:rsidR="007B33C1" w:rsidRPr="003022F2">
        <w:rPr>
          <w:rFonts w:asciiTheme="majorHAnsi" w:eastAsia="Proxima Nova" w:hAnsiTheme="majorHAnsi" w:cstheme="majorHAnsi"/>
          <w:b/>
          <w:color w:val="auto"/>
          <w:sz w:val="22"/>
          <w:szCs w:val="22"/>
        </w:rPr>
        <w:t>|</w:t>
      </w:r>
      <w:r w:rsidR="00343E62">
        <w:rPr>
          <w:rFonts w:asciiTheme="majorHAnsi" w:eastAsia="Proxima Nova" w:hAnsiTheme="majorHAnsi" w:cstheme="majorHAnsi"/>
          <w:b/>
          <w:color w:val="auto"/>
        </w:rPr>
        <w:t>Apr</w:t>
      </w:r>
      <w:proofErr w:type="spellEnd"/>
      <w:r w:rsidR="00343E62">
        <w:rPr>
          <w:rFonts w:asciiTheme="majorHAnsi" w:eastAsia="Proxima Nova" w:hAnsiTheme="majorHAnsi" w:cstheme="majorHAnsi"/>
          <w:b/>
          <w:color w:val="auto"/>
        </w:rPr>
        <w:t xml:space="preserve"> 2016</w:t>
      </w:r>
      <w:r>
        <w:rPr>
          <w:rFonts w:asciiTheme="majorHAnsi" w:eastAsia="Proxima Nova" w:hAnsiTheme="majorHAnsi" w:cstheme="majorHAnsi"/>
          <w:b/>
          <w:color w:val="auto"/>
        </w:rPr>
        <w:t xml:space="preserve"> </w:t>
      </w:r>
      <w:r w:rsidR="00343E62" w:rsidRPr="003022F2">
        <w:rPr>
          <w:rFonts w:asciiTheme="majorHAnsi" w:eastAsia="Proxima Nova" w:hAnsiTheme="majorHAnsi" w:cstheme="majorHAnsi"/>
          <w:b/>
          <w:color w:val="auto"/>
        </w:rPr>
        <w:t>-</w:t>
      </w:r>
      <w:r>
        <w:rPr>
          <w:rFonts w:asciiTheme="majorHAnsi" w:eastAsia="Proxima Nova" w:hAnsiTheme="majorHAnsi" w:cstheme="majorHAnsi"/>
          <w:b/>
          <w:color w:val="auto"/>
        </w:rPr>
        <w:t xml:space="preserve"> </w:t>
      </w:r>
      <w:r w:rsidR="00343E62">
        <w:rPr>
          <w:rFonts w:asciiTheme="majorHAnsi" w:eastAsia="Proxima Nova" w:hAnsiTheme="majorHAnsi" w:cstheme="majorHAnsi"/>
          <w:b/>
          <w:color w:val="auto"/>
        </w:rPr>
        <w:t>Apr 2022 (Expected)</w:t>
      </w:r>
    </w:p>
    <w:p w:rsidR="00F0081B" w:rsidRPr="00F0081B" w:rsidRDefault="00EB6318" w:rsidP="007B33C1">
      <w:pPr>
        <w:numPr>
          <w:ilvl w:val="0"/>
          <w:numId w:val="21"/>
        </w:numPr>
        <w:tabs>
          <w:tab w:val="left" w:pos="180"/>
        </w:tabs>
        <w:ind w:left="450" w:right="-288" w:hanging="270"/>
        <w:rPr>
          <w:rFonts w:asciiTheme="majorHAnsi" w:hAnsiTheme="majorHAnsi" w:cstheme="majorHAnsi"/>
          <w:b/>
          <w:smallCaps/>
          <w:color w:val="auto"/>
        </w:rPr>
      </w:pPr>
      <w:r>
        <w:rPr>
          <w:rFonts w:asciiTheme="majorHAnsi" w:hAnsiTheme="majorHAnsi" w:cstheme="majorHAnsi"/>
          <w:color w:val="auto"/>
        </w:rPr>
        <w:t>Basic Combat</w:t>
      </w:r>
      <w:r w:rsidR="00343E62">
        <w:rPr>
          <w:rFonts w:asciiTheme="majorHAnsi" w:hAnsiTheme="majorHAnsi" w:cstheme="majorHAnsi"/>
          <w:color w:val="auto"/>
        </w:rPr>
        <w:t xml:space="preserve"> Training</w:t>
      </w:r>
      <w:r w:rsidR="00F0081B">
        <w:rPr>
          <w:rFonts w:asciiTheme="majorHAnsi" w:hAnsiTheme="majorHAnsi" w:cstheme="majorHAnsi"/>
          <w:color w:val="auto"/>
        </w:rPr>
        <w:t xml:space="preserve">, Advanced Individual </w:t>
      </w:r>
      <w:r>
        <w:rPr>
          <w:rFonts w:asciiTheme="majorHAnsi" w:hAnsiTheme="majorHAnsi" w:cstheme="majorHAnsi"/>
          <w:color w:val="auto"/>
        </w:rPr>
        <w:t>Training</w:t>
      </w:r>
      <w:r w:rsidR="00DB34D3">
        <w:rPr>
          <w:rFonts w:asciiTheme="majorHAnsi" w:hAnsiTheme="majorHAnsi" w:cstheme="majorHAnsi" w:hint="eastAsia"/>
          <w:color w:val="auto"/>
        </w:rPr>
        <w:t xml:space="preserve"> </w:t>
      </w:r>
      <w:r w:rsidR="00DB34D3">
        <w:rPr>
          <w:rFonts w:asciiTheme="majorHAnsi" w:hAnsiTheme="majorHAnsi" w:cstheme="majorHAnsi" w:hint="eastAsia"/>
          <w:b/>
          <w:color w:val="auto"/>
        </w:rPr>
        <w:t>(Ap</w:t>
      </w:r>
      <w:r w:rsidR="00F0081B">
        <w:rPr>
          <w:rFonts w:asciiTheme="majorHAnsi" w:eastAsia="Proxima Nova" w:hAnsiTheme="majorHAnsi" w:cstheme="majorHAnsi"/>
          <w:b/>
          <w:color w:val="auto"/>
        </w:rPr>
        <w:t xml:space="preserve">r 2018 </w:t>
      </w:r>
      <w:r w:rsidR="00F0081B" w:rsidRPr="003022F2">
        <w:rPr>
          <w:rFonts w:asciiTheme="majorHAnsi" w:eastAsia="Proxima Nova" w:hAnsiTheme="majorHAnsi" w:cstheme="majorHAnsi"/>
          <w:b/>
          <w:color w:val="auto"/>
        </w:rPr>
        <w:t>-</w:t>
      </w:r>
      <w:r w:rsidR="00F0081B">
        <w:rPr>
          <w:rFonts w:asciiTheme="majorHAnsi" w:eastAsia="Proxima Nova" w:hAnsiTheme="majorHAnsi" w:cstheme="majorHAnsi"/>
          <w:b/>
          <w:color w:val="auto"/>
        </w:rPr>
        <w:t xml:space="preserve"> Sep 2018</w:t>
      </w:r>
      <w:r w:rsidR="00DB34D3">
        <w:rPr>
          <w:rFonts w:asciiTheme="majorHAnsi" w:hAnsiTheme="majorHAnsi" w:cstheme="majorHAnsi" w:hint="eastAsia"/>
          <w:b/>
          <w:color w:val="auto"/>
        </w:rPr>
        <w:t>)</w:t>
      </w:r>
    </w:p>
    <w:p w:rsidR="00343E62" w:rsidRPr="00343E62" w:rsidRDefault="00F0081B" w:rsidP="00F0081B">
      <w:pPr>
        <w:tabs>
          <w:tab w:val="left" w:pos="180"/>
        </w:tabs>
        <w:ind w:left="450" w:right="-288"/>
        <w:rPr>
          <w:rFonts w:asciiTheme="majorHAnsi" w:hAnsiTheme="majorHAnsi" w:cstheme="majorHAnsi"/>
          <w:b/>
          <w:smallCaps/>
          <w:color w:val="auto"/>
        </w:rPr>
      </w:pPr>
      <w:proofErr w:type="gramStart"/>
      <w:r>
        <w:rPr>
          <w:rFonts w:asciiTheme="majorHAnsi" w:hAnsiTheme="majorHAnsi" w:cstheme="majorHAnsi"/>
          <w:color w:val="auto"/>
        </w:rPr>
        <w:t>In Basic</w:t>
      </w:r>
      <w:r w:rsidR="00DB34D3">
        <w:rPr>
          <w:rFonts w:asciiTheme="majorHAnsi" w:hAnsiTheme="majorHAnsi" w:cstheme="majorHAnsi" w:hint="eastAsia"/>
          <w:color w:val="auto"/>
        </w:rPr>
        <w:t xml:space="preserve"> </w:t>
      </w:r>
      <w:r>
        <w:rPr>
          <w:rFonts w:asciiTheme="majorHAnsi" w:hAnsiTheme="majorHAnsi" w:cstheme="majorHAnsi"/>
          <w:color w:val="auto"/>
        </w:rPr>
        <w:t>Train</w:t>
      </w:r>
      <w:r w:rsidR="00713EF9">
        <w:rPr>
          <w:rFonts w:asciiTheme="majorHAnsi" w:hAnsiTheme="majorHAnsi" w:cstheme="majorHAnsi"/>
          <w:color w:val="auto"/>
        </w:rPr>
        <w:t>i</w:t>
      </w:r>
      <w:r>
        <w:rPr>
          <w:rFonts w:asciiTheme="majorHAnsi" w:hAnsiTheme="majorHAnsi" w:cstheme="majorHAnsi"/>
          <w:color w:val="auto"/>
        </w:rPr>
        <w:t xml:space="preserve">ng, served as a student platoon commander to </w:t>
      </w:r>
      <w:r w:rsidR="00DB34D3">
        <w:rPr>
          <w:rFonts w:asciiTheme="majorHAnsi" w:hAnsiTheme="majorHAnsi" w:cstheme="majorHAnsi"/>
          <w:color w:val="auto"/>
        </w:rPr>
        <w:t>lead 35 trainees in various missions</w:t>
      </w:r>
      <w:r>
        <w:rPr>
          <w:rFonts w:asciiTheme="majorHAnsi" w:hAnsiTheme="majorHAnsi" w:cstheme="majorHAnsi"/>
          <w:color w:val="auto"/>
        </w:rPr>
        <w:t>.</w:t>
      </w:r>
      <w:proofErr w:type="gramEnd"/>
    </w:p>
    <w:p w:rsidR="007B33C1" w:rsidRDefault="00F0081B" w:rsidP="007B33C1">
      <w:pPr>
        <w:numPr>
          <w:ilvl w:val="0"/>
          <w:numId w:val="21"/>
        </w:numPr>
        <w:tabs>
          <w:tab w:val="left" w:pos="180"/>
        </w:tabs>
        <w:ind w:left="450" w:right="-288" w:hanging="270"/>
        <w:rPr>
          <w:rFonts w:asciiTheme="majorHAnsi" w:hAnsiTheme="majorHAnsi" w:cstheme="majorHAnsi"/>
          <w:b/>
          <w:smallCaps/>
          <w:color w:val="auto"/>
        </w:rPr>
      </w:pPr>
      <w:r>
        <w:rPr>
          <w:rFonts w:asciiTheme="majorHAnsi" w:hAnsiTheme="majorHAnsi" w:cstheme="majorHAnsi"/>
          <w:color w:val="auto"/>
        </w:rPr>
        <w:t>Performed maintenance o</w:t>
      </w:r>
      <w:r w:rsidR="00DB34D3">
        <w:rPr>
          <w:rFonts w:asciiTheme="majorHAnsi" w:hAnsiTheme="majorHAnsi" w:cstheme="majorHAnsi"/>
          <w:color w:val="auto"/>
        </w:rPr>
        <w:t xml:space="preserve">n Army watercraft and auxiliary </w:t>
      </w:r>
      <w:r>
        <w:rPr>
          <w:rFonts w:asciiTheme="majorHAnsi" w:hAnsiTheme="majorHAnsi" w:cstheme="majorHAnsi"/>
          <w:color w:val="auto"/>
        </w:rPr>
        <w:t>equipment on marine vessels with close attention to detail.</w:t>
      </w:r>
    </w:p>
    <w:p w:rsidR="00667D4D" w:rsidRPr="00667D4D" w:rsidRDefault="00667D4D" w:rsidP="00667D4D">
      <w:pPr>
        <w:tabs>
          <w:tab w:val="left" w:pos="180"/>
        </w:tabs>
        <w:ind w:left="180" w:right="-288"/>
        <w:rPr>
          <w:rFonts w:asciiTheme="majorHAnsi" w:hAnsiTheme="majorHAnsi" w:cstheme="majorHAnsi"/>
          <w:b/>
          <w:smallCaps/>
          <w:color w:val="auto"/>
        </w:rPr>
      </w:pPr>
    </w:p>
    <w:p w:rsidR="00B8598D" w:rsidRPr="007636BA" w:rsidRDefault="004C5C0D" w:rsidP="007636BA">
      <w:pPr>
        <w:tabs>
          <w:tab w:val="left" w:pos="-90"/>
          <w:tab w:val="left" w:pos="270"/>
        </w:tabs>
        <w:ind w:right="-288"/>
        <w:rPr>
          <w:rFonts w:asciiTheme="majorHAnsi" w:hAnsiTheme="majorHAnsi" w:cstheme="majorHAnsi"/>
          <w:b/>
          <w:smallCaps/>
          <w:color w:val="auto"/>
        </w:rPr>
      </w:pPr>
      <w:r w:rsidRPr="007636BA">
        <w:rPr>
          <w:rFonts w:asciiTheme="majorHAnsi" w:eastAsia="Verdana" w:hAnsiTheme="majorHAnsi" w:cstheme="majorHAnsi"/>
          <w:caps/>
          <w:color w:val="auto"/>
          <w:sz w:val="32"/>
          <w:szCs w:val="30"/>
        </w:rPr>
        <w:t>Projects</w:t>
      </w:r>
    </w:p>
    <w:p w:rsidR="007A245B" w:rsidRPr="003022F2" w:rsidRDefault="004C5C0D" w:rsidP="00672D5F">
      <w:pPr>
        <w:tabs>
          <w:tab w:val="left" w:pos="180"/>
          <w:tab w:val="left" w:pos="360"/>
          <w:tab w:val="right" w:pos="10800"/>
        </w:tabs>
        <w:spacing w:line="276" w:lineRule="auto"/>
        <w:ind w:right="-288"/>
        <w:rPr>
          <w:rFonts w:asciiTheme="majorHAnsi" w:hAnsiTheme="majorHAnsi" w:cstheme="majorHAnsi"/>
          <w:color w:val="auto"/>
        </w:rPr>
      </w:pPr>
      <w:r w:rsidRPr="00626B59">
        <w:rPr>
          <w:rFonts w:asciiTheme="majorHAnsi" w:eastAsia="Proxima Nova" w:hAnsiTheme="majorHAnsi" w:cstheme="majorHAnsi"/>
          <w:b/>
          <w:caps/>
          <w:color w:val="auto"/>
          <w:sz w:val="22"/>
          <w:szCs w:val="22"/>
        </w:rPr>
        <w:t>Senior Capstone Project</w:t>
      </w:r>
      <w:r w:rsidR="004D03EE">
        <w:rPr>
          <w:rFonts w:asciiTheme="majorHAnsi" w:eastAsia="Proxima Nova" w:hAnsiTheme="majorHAnsi" w:cstheme="majorHAnsi"/>
          <w:b/>
          <w:caps/>
          <w:color w:val="auto"/>
          <w:sz w:val="22"/>
          <w:szCs w:val="22"/>
        </w:rPr>
        <w:t xml:space="preserve"> – </w:t>
      </w:r>
      <w:r w:rsidR="004D03EE" w:rsidRPr="004D03EE">
        <w:rPr>
          <w:rFonts w:asciiTheme="majorHAnsi" w:eastAsia="Proxima Nova" w:hAnsiTheme="majorHAnsi" w:cstheme="majorHAnsi"/>
          <w:b/>
          <w:color w:val="auto"/>
          <w:sz w:val="22"/>
          <w:szCs w:val="22"/>
        </w:rPr>
        <w:t xml:space="preserve">Professor </w:t>
      </w:r>
      <w:r w:rsidR="004D03EE">
        <w:rPr>
          <w:rFonts w:asciiTheme="majorHAnsi" w:eastAsia="Proxima Nova" w:hAnsiTheme="majorHAnsi" w:cstheme="majorHAnsi"/>
          <w:b/>
          <w:color w:val="auto"/>
          <w:sz w:val="22"/>
          <w:szCs w:val="22"/>
        </w:rPr>
        <w:t xml:space="preserve">Joseph </w:t>
      </w:r>
      <w:proofErr w:type="spellStart"/>
      <w:r w:rsidR="004D03EE">
        <w:rPr>
          <w:rFonts w:asciiTheme="majorHAnsi" w:eastAsia="Proxima Nova" w:hAnsiTheme="majorHAnsi" w:cstheme="majorHAnsi"/>
          <w:b/>
          <w:color w:val="auto"/>
          <w:sz w:val="22"/>
          <w:szCs w:val="22"/>
        </w:rPr>
        <w:t>G</w:t>
      </w:r>
      <w:r w:rsidR="004D03EE" w:rsidRPr="004D03EE">
        <w:rPr>
          <w:rFonts w:asciiTheme="majorHAnsi" w:eastAsia="Proxima Nova" w:hAnsiTheme="majorHAnsi" w:cstheme="majorHAnsi"/>
          <w:b/>
          <w:color w:val="auto"/>
          <w:sz w:val="22"/>
          <w:szCs w:val="22"/>
        </w:rPr>
        <w:t>arbini</w:t>
      </w:r>
      <w:proofErr w:type="spellEnd"/>
      <w:r w:rsidR="007D1934" w:rsidRPr="003022F2">
        <w:rPr>
          <w:rFonts w:asciiTheme="majorHAnsi" w:eastAsia="Proxima Nova" w:hAnsiTheme="majorHAnsi" w:cstheme="majorHAnsi"/>
          <w:b/>
          <w:color w:val="auto"/>
          <w:sz w:val="22"/>
          <w:szCs w:val="22"/>
        </w:rPr>
        <w:t xml:space="preserve">| </w:t>
      </w:r>
      <w:r w:rsidRPr="003022F2">
        <w:rPr>
          <w:rFonts w:asciiTheme="majorHAnsi" w:eastAsia="Proxima Nova" w:hAnsiTheme="majorHAnsi" w:cstheme="majorHAnsi"/>
          <w:b/>
          <w:color w:val="auto"/>
        </w:rPr>
        <w:t>Dec 2015 - Jun 2016</w:t>
      </w:r>
    </w:p>
    <w:p w:rsidR="007A245B" w:rsidRPr="003022F2" w:rsidRDefault="0053634E" w:rsidP="003022F2">
      <w:pPr>
        <w:numPr>
          <w:ilvl w:val="0"/>
          <w:numId w:val="22"/>
        </w:numPr>
        <w:ind w:right="-288" w:hanging="252"/>
        <w:contextualSpacing/>
        <w:rPr>
          <w:rFonts w:asciiTheme="majorHAnsi" w:hAnsiTheme="majorHAnsi" w:cstheme="majorHAnsi"/>
          <w:b/>
          <w:color w:val="auto"/>
        </w:rPr>
      </w:pPr>
      <w:r>
        <w:rPr>
          <w:rFonts w:asciiTheme="majorHAnsi" w:hAnsiTheme="majorHAnsi" w:cstheme="majorHAnsi"/>
          <w:color w:val="auto"/>
        </w:rPr>
        <w:t>Operated</w:t>
      </w:r>
      <w:r w:rsidR="00626B59">
        <w:rPr>
          <w:rFonts w:asciiTheme="majorHAnsi" w:hAnsiTheme="majorHAnsi" w:cstheme="majorHAnsi"/>
          <w:color w:val="auto"/>
        </w:rPr>
        <w:t xml:space="preserve"> as a computational designer</w:t>
      </w:r>
      <w:r w:rsidR="004C5C0D" w:rsidRPr="003022F2">
        <w:rPr>
          <w:rFonts w:asciiTheme="majorHAnsi" w:hAnsiTheme="majorHAnsi" w:cstheme="majorHAnsi"/>
          <w:color w:val="auto"/>
        </w:rPr>
        <w:t xml:space="preserve"> in </w:t>
      </w:r>
      <w:r w:rsidR="00666D54">
        <w:rPr>
          <w:rFonts w:asciiTheme="majorHAnsi" w:hAnsiTheme="majorHAnsi" w:cstheme="majorHAnsi"/>
          <w:color w:val="auto"/>
        </w:rPr>
        <w:t xml:space="preserve">a </w:t>
      </w:r>
      <w:r w:rsidR="004C5C0D" w:rsidRPr="003022F2">
        <w:rPr>
          <w:rFonts w:asciiTheme="majorHAnsi" w:hAnsiTheme="majorHAnsi" w:cstheme="majorHAnsi"/>
          <w:color w:val="auto"/>
        </w:rPr>
        <w:t xml:space="preserve">project on balancing an inverted </w:t>
      </w:r>
      <w:proofErr w:type="gramStart"/>
      <w:r w:rsidR="004C5C0D" w:rsidRPr="003022F2">
        <w:rPr>
          <w:rFonts w:asciiTheme="majorHAnsi" w:hAnsiTheme="majorHAnsi" w:cstheme="majorHAnsi"/>
          <w:color w:val="auto"/>
        </w:rPr>
        <w:t>pendulum</w:t>
      </w:r>
      <w:proofErr w:type="gramEnd"/>
      <w:r w:rsidR="004C5C0D" w:rsidRPr="003022F2">
        <w:rPr>
          <w:rFonts w:asciiTheme="majorHAnsi" w:hAnsiTheme="majorHAnsi" w:cstheme="majorHAnsi"/>
          <w:color w:val="auto"/>
        </w:rPr>
        <w:t xml:space="preserve"> as part of a five-member team.</w:t>
      </w:r>
    </w:p>
    <w:p w:rsidR="007A245B" w:rsidRPr="003022F2" w:rsidRDefault="004C5C0D" w:rsidP="003022F2">
      <w:pPr>
        <w:numPr>
          <w:ilvl w:val="0"/>
          <w:numId w:val="22"/>
        </w:numPr>
        <w:ind w:right="-288" w:hanging="252"/>
        <w:contextualSpacing/>
        <w:rPr>
          <w:rFonts w:asciiTheme="majorHAnsi" w:hAnsiTheme="majorHAnsi" w:cstheme="majorHAnsi"/>
          <w:b/>
          <w:color w:val="auto"/>
        </w:rPr>
      </w:pPr>
      <w:r w:rsidRPr="003022F2">
        <w:rPr>
          <w:rFonts w:asciiTheme="majorHAnsi" w:hAnsiTheme="majorHAnsi" w:cstheme="majorHAnsi"/>
          <w:color w:val="auto"/>
        </w:rPr>
        <w:t>Developed a functioning prototype with a flywheel, a motor, an encoder, and a current amplifier along with coded scripts to control the motion</w:t>
      </w:r>
      <w:r w:rsidR="00666D54">
        <w:rPr>
          <w:rFonts w:asciiTheme="majorHAnsi" w:hAnsiTheme="majorHAnsi" w:cstheme="majorHAnsi"/>
          <w:color w:val="auto"/>
        </w:rPr>
        <w:t>. It</w:t>
      </w:r>
      <w:r w:rsidRPr="003022F2">
        <w:rPr>
          <w:rFonts w:asciiTheme="majorHAnsi" w:hAnsiTheme="majorHAnsi" w:cstheme="majorHAnsi"/>
          <w:color w:val="auto"/>
        </w:rPr>
        <w:t xml:space="preserve"> successfully balanced upright for 15</w:t>
      </w:r>
      <w:r w:rsidR="00666D54">
        <w:rPr>
          <w:rFonts w:asciiTheme="majorHAnsi" w:hAnsiTheme="majorHAnsi" w:cstheme="majorHAnsi"/>
          <w:color w:val="auto"/>
        </w:rPr>
        <w:t>+</w:t>
      </w:r>
      <w:r w:rsidRPr="003022F2">
        <w:rPr>
          <w:rFonts w:asciiTheme="majorHAnsi" w:hAnsiTheme="majorHAnsi" w:cstheme="majorHAnsi"/>
          <w:color w:val="auto"/>
        </w:rPr>
        <w:t xml:space="preserve"> minutes even under small disturbance. </w:t>
      </w:r>
    </w:p>
    <w:p w:rsidR="007D1934" w:rsidRPr="00D24AED" w:rsidRDefault="007D1934" w:rsidP="007D1934">
      <w:pPr>
        <w:ind w:left="180" w:right="-288"/>
        <w:contextualSpacing/>
        <w:rPr>
          <w:rFonts w:asciiTheme="majorHAnsi" w:hAnsiTheme="majorHAnsi" w:cstheme="majorHAnsi"/>
          <w:b/>
          <w:color w:val="auto"/>
          <w:sz w:val="16"/>
          <w:szCs w:val="16"/>
        </w:rPr>
      </w:pPr>
    </w:p>
    <w:p w:rsidR="007A245B" w:rsidRPr="003022F2" w:rsidRDefault="004C5C0D" w:rsidP="00672D5F">
      <w:pPr>
        <w:ind w:right="-288"/>
        <w:contextualSpacing/>
        <w:rPr>
          <w:rFonts w:asciiTheme="majorHAnsi" w:hAnsiTheme="majorHAnsi" w:cstheme="majorHAnsi"/>
          <w:b/>
          <w:color w:val="auto"/>
        </w:rPr>
      </w:pPr>
      <w:r w:rsidRPr="00626B59">
        <w:rPr>
          <w:rFonts w:asciiTheme="majorHAnsi" w:eastAsia="Proxima Nova" w:hAnsiTheme="majorHAnsi" w:cstheme="majorHAnsi"/>
          <w:b/>
          <w:caps/>
          <w:color w:val="auto"/>
          <w:sz w:val="22"/>
          <w:szCs w:val="22"/>
        </w:rPr>
        <w:t>Group Projects on Math Modeling</w:t>
      </w:r>
      <w:r w:rsidR="007D1934" w:rsidRPr="003022F2">
        <w:rPr>
          <w:rFonts w:asciiTheme="majorHAnsi" w:eastAsia="Proxima Nova" w:hAnsiTheme="majorHAnsi" w:cstheme="majorHAnsi"/>
          <w:b/>
          <w:color w:val="auto"/>
          <w:sz w:val="22"/>
          <w:szCs w:val="22"/>
        </w:rPr>
        <w:t xml:space="preserve">| </w:t>
      </w:r>
      <w:r w:rsidR="007D1934" w:rsidRPr="003022F2">
        <w:rPr>
          <w:rFonts w:asciiTheme="majorHAnsi" w:eastAsia="Proxima Nova" w:hAnsiTheme="majorHAnsi" w:cstheme="majorHAnsi"/>
          <w:b/>
          <w:color w:val="auto"/>
        </w:rPr>
        <w:t>Sep 2016 - Dec 2016</w:t>
      </w:r>
    </w:p>
    <w:p w:rsidR="005270D6" w:rsidRPr="003022F2" w:rsidRDefault="004C5C0D" w:rsidP="002717F6">
      <w:pPr>
        <w:numPr>
          <w:ilvl w:val="0"/>
          <w:numId w:val="23"/>
        </w:numPr>
        <w:ind w:left="450" w:right="-288" w:hanging="270"/>
        <w:contextualSpacing/>
        <w:rPr>
          <w:rFonts w:asciiTheme="majorHAnsi" w:hAnsiTheme="majorHAnsi" w:cstheme="majorHAnsi"/>
          <w:color w:val="auto"/>
        </w:rPr>
      </w:pPr>
      <w:r w:rsidRPr="003022F2">
        <w:rPr>
          <w:rFonts w:asciiTheme="majorHAnsi" w:eastAsia="Roboto" w:hAnsiTheme="majorHAnsi" w:cstheme="majorHAnsi"/>
          <w:i/>
          <w:color w:val="auto"/>
          <w:u w:val="single"/>
        </w:rPr>
        <w:t>Diet Optimization based on Preferences</w:t>
      </w:r>
    </w:p>
    <w:p w:rsidR="007A245B" w:rsidRPr="002717F6" w:rsidRDefault="004C5C0D" w:rsidP="00666D54">
      <w:pPr>
        <w:pStyle w:val="ListParagraph"/>
        <w:ind w:left="450" w:right="-288"/>
        <w:rPr>
          <w:rFonts w:asciiTheme="majorHAnsi" w:hAnsiTheme="majorHAnsi" w:cstheme="majorHAnsi"/>
          <w:color w:val="auto"/>
        </w:rPr>
      </w:pPr>
      <w:r w:rsidRPr="002717F6">
        <w:rPr>
          <w:rFonts w:asciiTheme="majorHAnsi" w:hAnsiTheme="majorHAnsi" w:cstheme="majorHAnsi"/>
          <w:color w:val="auto"/>
        </w:rPr>
        <w:t xml:space="preserve">Given food nutrients data from Public Health England, found an optimal diet for group members to maximize their preference scores while fulfilling nutrient requirements using Excel, Python, and </w:t>
      </w:r>
      <w:proofErr w:type="spellStart"/>
      <w:r w:rsidRPr="002717F6">
        <w:rPr>
          <w:rFonts w:asciiTheme="majorHAnsi" w:hAnsiTheme="majorHAnsi" w:cstheme="majorHAnsi"/>
          <w:color w:val="auto"/>
        </w:rPr>
        <w:t>LPSolve</w:t>
      </w:r>
      <w:proofErr w:type="spellEnd"/>
      <w:r w:rsidRPr="002717F6">
        <w:rPr>
          <w:rFonts w:asciiTheme="majorHAnsi" w:hAnsiTheme="majorHAnsi" w:cstheme="majorHAnsi"/>
          <w:color w:val="auto"/>
        </w:rPr>
        <w:t>.</w:t>
      </w:r>
    </w:p>
    <w:p w:rsidR="005270D6" w:rsidRPr="003022F2" w:rsidRDefault="004C5C0D" w:rsidP="002717F6">
      <w:pPr>
        <w:numPr>
          <w:ilvl w:val="0"/>
          <w:numId w:val="23"/>
        </w:numPr>
        <w:ind w:left="450" w:right="-288" w:hanging="270"/>
        <w:contextualSpacing/>
        <w:rPr>
          <w:rFonts w:asciiTheme="majorHAnsi" w:hAnsiTheme="majorHAnsi" w:cstheme="majorHAnsi"/>
          <w:color w:val="auto"/>
        </w:rPr>
      </w:pPr>
      <w:r w:rsidRPr="003022F2">
        <w:rPr>
          <w:rFonts w:asciiTheme="majorHAnsi" w:eastAsia="Roboto" w:hAnsiTheme="majorHAnsi" w:cstheme="majorHAnsi"/>
          <w:i/>
          <w:color w:val="auto"/>
          <w:u w:val="single"/>
        </w:rPr>
        <w:t>Multidimensional Scaling of the Species in National Parks</w:t>
      </w:r>
    </w:p>
    <w:p w:rsidR="009617AD" w:rsidRPr="00666D54" w:rsidRDefault="004C5C0D" w:rsidP="001A0E4C">
      <w:pPr>
        <w:pStyle w:val="ListParagraph"/>
        <w:ind w:left="450" w:right="-288"/>
        <w:rPr>
          <w:rFonts w:asciiTheme="majorHAnsi" w:hAnsiTheme="majorHAnsi" w:cstheme="majorHAnsi"/>
          <w:color w:val="auto"/>
        </w:rPr>
      </w:pPr>
      <w:r w:rsidRPr="002717F6">
        <w:rPr>
          <w:rFonts w:asciiTheme="majorHAnsi" w:hAnsiTheme="majorHAnsi" w:cstheme="majorHAnsi"/>
          <w:color w:val="auto"/>
        </w:rPr>
        <w:t xml:space="preserve">Given animal species data from 56 national parks in the U.S., calculated distances between each park indicating their similarities in </w:t>
      </w:r>
      <w:proofErr w:type="spellStart"/>
      <w:r w:rsidRPr="002717F6">
        <w:rPr>
          <w:rFonts w:asciiTheme="majorHAnsi" w:hAnsiTheme="majorHAnsi" w:cstheme="majorHAnsi"/>
          <w:color w:val="auto"/>
        </w:rPr>
        <w:t>Matlab</w:t>
      </w:r>
      <w:proofErr w:type="spellEnd"/>
      <w:r w:rsidRPr="002717F6">
        <w:rPr>
          <w:rFonts w:asciiTheme="majorHAnsi" w:hAnsiTheme="majorHAnsi" w:cstheme="majorHAnsi"/>
          <w:color w:val="auto"/>
        </w:rPr>
        <w:t xml:space="preserve"> and created a two-dimensional representation of the distances in R</w:t>
      </w:r>
      <w:bookmarkStart w:id="0" w:name="_GoBack"/>
      <w:bookmarkEnd w:id="0"/>
      <w:r w:rsidRPr="002717F6">
        <w:rPr>
          <w:rFonts w:asciiTheme="majorHAnsi" w:hAnsiTheme="majorHAnsi" w:cstheme="majorHAnsi"/>
          <w:color w:val="auto"/>
        </w:rPr>
        <w:t>.</w:t>
      </w:r>
    </w:p>
    <w:sectPr w:rsidR="009617AD" w:rsidRPr="00666D54" w:rsidSect="00FF53FE">
      <w:type w:val="continuous"/>
      <w:pgSz w:w="12240" w:h="15840"/>
      <w:pgMar w:top="720" w:right="720" w:bottom="432" w:left="720" w:header="0" w:footer="720" w:gutter="0"/>
      <w:pgNumType w:start="1"/>
      <w:cols w:num="2" w:space="20" w:equalWidth="0">
        <w:col w:w="4320" w:space="20"/>
        <w:col w:w="64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roxima No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2AD1"/>
    <w:multiLevelType w:val="multilevel"/>
    <w:tmpl w:val="A2923C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61D1E50"/>
    <w:multiLevelType w:val="multilevel"/>
    <w:tmpl w:val="1FB262A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4424410"/>
    <w:multiLevelType w:val="hybridMultilevel"/>
    <w:tmpl w:val="9CFAA8C2"/>
    <w:lvl w:ilvl="0" w:tplc="04090005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>
    <w:nsid w:val="25765645"/>
    <w:multiLevelType w:val="hybridMultilevel"/>
    <w:tmpl w:val="97C88220"/>
    <w:lvl w:ilvl="0" w:tplc="8AB49378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B5A559B"/>
    <w:multiLevelType w:val="multilevel"/>
    <w:tmpl w:val="C4FC98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2C910421"/>
    <w:multiLevelType w:val="multilevel"/>
    <w:tmpl w:val="45067740"/>
    <w:lvl w:ilvl="0">
      <w:start w:val="1"/>
      <w:numFmt w:val="bullet"/>
      <w:lvlText w:val=""/>
      <w:lvlJc w:val="left"/>
      <w:pPr>
        <w:ind w:left="432" w:firstLine="11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0" w:firstLine="1350"/>
      </w:pPr>
      <w:rPr>
        <w:rFonts w:ascii="Arial" w:eastAsia="Arial" w:hAnsi="Arial" w:cs="Arial" w:hint="eastAsia"/>
      </w:rPr>
    </w:lvl>
    <w:lvl w:ilvl="2">
      <w:start w:val="1"/>
      <w:numFmt w:val="bullet"/>
      <w:lvlText w:val="▪"/>
      <w:lvlJc w:val="left"/>
      <w:pPr>
        <w:ind w:left="2430" w:firstLine="2070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3150" w:firstLine="2790"/>
      </w:pPr>
      <w:rPr>
        <w:rFonts w:ascii="Arial" w:eastAsia="Arial" w:hAnsi="Arial" w:cs="Arial" w:hint="eastAsia"/>
      </w:rPr>
    </w:lvl>
    <w:lvl w:ilvl="4">
      <w:start w:val="1"/>
      <w:numFmt w:val="bullet"/>
      <w:lvlText w:val="o"/>
      <w:lvlJc w:val="left"/>
      <w:pPr>
        <w:ind w:left="3870" w:firstLine="351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590" w:firstLine="4230"/>
      </w:pPr>
      <w:rPr>
        <w:rFonts w:ascii="Arial" w:hAnsi="Arial" w:hint="default"/>
      </w:rPr>
    </w:lvl>
    <w:lvl w:ilvl="6">
      <w:start w:val="1"/>
      <w:numFmt w:val="bullet"/>
      <w:lvlText w:val="●"/>
      <w:lvlJc w:val="left"/>
      <w:pPr>
        <w:ind w:left="5310" w:firstLine="4950"/>
      </w:pPr>
      <w:rPr>
        <w:rFonts w:ascii="Arial" w:eastAsia="Arial" w:hAnsi="Arial" w:cs="Arial" w:hint="eastAsia"/>
      </w:rPr>
    </w:lvl>
    <w:lvl w:ilvl="7">
      <w:start w:val="1"/>
      <w:numFmt w:val="bullet"/>
      <w:lvlText w:val="o"/>
      <w:lvlJc w:val="left"/>
      <w:pPr>
        <w:ind w:left="6030" w:firstLine="5670"/>
      </w:pPr>
      <w:rPr>
        <w:rFonts w:ascii="Arial" w:eastAsia="Arial" w:hAnsi="Arial" w:cs="Arial" w:hint="eastAsia"/>
      </w:rPr>
    </w:lvl>
    <w:lvl w:ilvl="8">
      <w:start w:val="1"/>
      <w:numFmt w:val="bullet"/>
      <w:lvlText w:val="▪"/>
      <w:lvlJc w:val="left"/>
      <w:pPr>
        <w:ind w:left="6750" w:firstLine="6390"/>
      </w:pPr>
      <w:rPr>
        <w:rFonts w:ascii="Arial" w:eastAsia="Arial" w:hAnsi="Arial" w:cs="Arial" w:hint="eastAsia"/>
      </w:rPr>
    </w:lvl>
  </w:abstractNum>
  <w:abstractNum w:abstractNumId="6">
    <w:nsid w:val="306B39FE"/>
    <w:multiLevelType w:val="hybridMultilevel"/>
    <w:tmpl w:val="29AAE7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B73B8"/>
    <w:multiLevelType w:val="hybridMultilevel"/>
    <w:tmpl w:val="5B36C086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8">
    <w:nsid w:val="36495C8E"/>
    <w:multiLevelType w:val="hybridMultilevel"/>
    <w:tmpl w:val="DDDE479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>
    <w:nsid w:val="36D96AE8"/>
    <w:multiLevelType w:val="hybridMultilevel"/>
    <w:tmpl w:val="0E68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7E117A"/>
    <w:multiLevelType w:val="multilevel"/>
    <w:tmpl w:val="300A5C54"/>
    <w:lvl w:ilvl="0">
      <w:start w:val="1"/>
      <w:numFmt w:val="bullet"/>
      <w:lvlText w:val="●"/>
      <w:lvlJc w:val="left"/>
      <w:pPr>
        <w:ind w:left="1440" w:firstLine="108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1">
    <w:nsid w:val="3C717509"/>
    <w:multiLevelType w:val="hybridMultilevel"/>
    <w:tmpl w:val="97D2C0D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>
    <w:nsid w:val="3EFF7487"/>
    <w:multiLevelType w:val="multilevel"/>
    <w:tmpl w:val="55EC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6D8118A"/>
    <w:multiLevelType w:val="hybridMultilevel"/>
    <w:tmpl w:val="FBA47DFA"/>
    <w:lvl w:ilvl="0" w:tplc="04090005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817210"/>
    <w:multiLevelType w:val="hybridMultilevel"/>
    <w:tmpl w:val="275A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FD7C86"/>
    <w:multiLevelType w:val="hybridMultilevel"/>
    <w:tmpl w:val="E33C1FFC"/>
    <w:lvl w:ilvl="0" w:tplc="8AB49378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>
    <w:nsid w:val="4C7E51F6"/>
    <w:multiLevelType w:val="multilevel"/>
    <w:tmpl w:val="1188124C"/>
    <w:lvl w:ilvl="0">
      <w:start w:val="1"/>
      <w:numFmt w:val="bullet"/>
      <w:lvlText w:val=""/>
      <w:lvlJc w:val="left"/>
      <w:pPr>
        <w:ind w:left="432" w:firstLine="11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0" w:firstLine="1350"/>
      </w:pPr>
      <w:rPr>
        <w:rFonts w:ascii="Arial" w:eastAsia="Arial" w:hAnsi="Arial" w:cs="Arial" w:hint="eastAsia"/>
      </w:rPr>
    </w:lvl>
    <w:lvl w:ilvl="2">
      <w:start w:val="1"/>
      <w:numFmt w:val="bullet"/>
      <w:lvlText w:val="▪"/>
      <w:lvlJc w:val="left"/>
      <w:pPr>
        <w:ind w:left="2430" w:firstLine="2070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3150" w:firstLine="2790"/>
      </w:pPr>
      <w:rPr>
        <w:rFonts w:ascii="Arial" w:eastAsia="Arial" w:hAnsi="Arial" w:cs="Arial" w:hint="eastAsia"/>
      </w:rPr>
    </w:lvl>
    <w:lvl w:ilvl="4">
      <w:start w:val="1"/>
      <w:numFmt w:val="bullet"/>
      <w:lvlText w:val="o"/>
      <w:lvlJc w:val="left"/>
      <w:pPr>
        <w:ind w:left="3870" w:firstLine="351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590" w:firstLine="4230"/>
      </w:pPr>
      <w:rPr>
        <w:rFonts w:ascii="Arial" w:hAnsi="Arial" w:hint="default"/>
      </w:rPr>
    </w:lvl>
    <w:lvl w:ilvl="6">
      <w:start w:val="1"/>
      <w:numFmt w:val="bullet"/>
      <w:lvlText w:val="●"/>
      <w:lvlJc w:val="left"/>
      <w:pPr>
        <w:ind w:left="5310" w:firstLine="4950"/>
      </w:pPr>
      <w:rPr>
        <w:rFonts w:ascii="Arial" w:eastAsia="Arial" w:hAnsi="Arial" w:cs="Arial" w:hint="eastAsia"/>
      </w:rPr>
    </w:lvl>
    <w:lvl w:ilvl="7">
      <w:start w:val="1"/>
      <w:numFmt w:val="bullet"/>
      <w:lvlText w:val="o"/>
      <w:lvlJc w:val="left"/>
      <w:pPr>
        <w:ind w:left="6030" w:firstLine="5670"/>
      </w:pPr>
      <w:rPr>
        <w:rFonts w:ascii="Arial" w:eastAsia="Arial" w:hAnsi="Arial" w:cs="Arial" w:hint="eastAsia"/>
      </w:rPr>
    </w:lvl>
    <w:lvl w:ilvl="8">
      <w:start w:val="1"/>
      <w:numFmt w:val="bullet"/>
      <w:lvlText w:val="▪"/>
      <w:lvlJc w:val="left"/>
      <w:pPr>
        <w:ind w:left="6750" w:firstLine="6390"/>
      </w:pPr>
      <w:rPr>
        <w:rFonts w:ascii="Arial" w:eastAsia="Arial" w:hAnsi="Arial" w:cs="Arial" w:hint="eastAsia"/>
      </w:rPr>
    </w:lvl>
  </w:abstractNum>
  <w:abstractNum w:abstractNumId="17">
    <w:nsid w:val="4F9D0C2B"/>
    <w:multiLevelType w:val="hybridMultilevel"/>
    <w:tmpl w:val="1C706748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8">
    <w:nsid w:val="5739748E"/>
    <w:multiLevelType w:val="multilevel"/>
    <w:tmpl w:val="5A8AFA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5A6F1B6D"/>
    <w:multiLevelType w:val="hybridMultilevel"/>
    <w:tmpl w:val="ACC0EE12"/>
    <w:lvl w:ilvl="0" w:tplc="8AB49378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C2B73"/>
    <w:multiLevelType w:val="hybridMultilevel"/>
    <w:tmpl w:val="1D42B22E"/>
    <w:lvl w:ilvl="0" w:tplc="04090005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631F57F2"/>
    <w:multiLevelType w:val="multilevel"/>
    <w:tmpl w:val="B4A0F790"/>
    <w:lvl w:ilvl="0">
      <w:start w:val="1"/>
      <w:numFmt w:val="bullet"/>
      <w:lvlText w:val="●"/>
      <w:lvlJc w:val="left"/>
      <w:pPr>
        <w:ind w:left="432" w:firstLine="118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710" w:firstLine="1350"/>
      </w:pPr>
      <w:rPr>
        <w:rFonts w:ascii="Arial" w:eastAsia="Arial" w:hAnsi="Arial" w:cs="Arial" w:hint="eastAsia"/>
      </w:rPr>
    </w:lvl>
    <w:lvl w:ilvl="2">
      <w:start w:val="1"/>
      <w:numFmt w:val="bullet"/>
      <w:lvlText w:val="▪"/>
      <w:lvlJc w:val="left"/>
      <w:pPr>
        <w:ind w:left="2430" w:firstLine="2070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3150" w:firstLine="2790"/>
      </w:pPr>
      <w:rPr>
        <w:rFonts w:ascii="Arial" w:eastAsia="Arial" w:hAnsi="Arial" w:cs="Arial" w:hint="eastAsia"/>
      </w:rPr>
    </w:lvl>
    <w:lvl w:ilvl="4">
      <w:start w:val="1"/>
      <w:numFmt w:val="bullet"/>
      <w:lvlText w:val="o"/>
      <w:lvlJc w:val="left"/>
      <w:pPr>
        <w:ind w:left="3870" w:firstLine="351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590" w:firstLine="4230"/>
      </w:pPr>
      <w:rPr>
        <w:rFonts w:ascii="Arial" w:hAnsi="Arial" w:hint="default"/>
      </w:rPr>
    </w:lvl>
    <w:lvl w:ilvl="6">
      <w:start w:val="1"/>
      <w:numFmt w:val="bullet"/>
      <w:lvlText w:val="●"/>
      <w:lvlJc w:val="left"/>
      <w:pPr>
        <w:ind w:left="5310" w:firstLine="4950"/>
      </w:pPr>
      <w:rPr>
        <w:rFonts w:ascii="Arial" w:eastAsia="Arial" w:hAnsi="Arial" w:cs="Arial" w:hint="eastAsia"/>
      </w:rPr>
    </w:lvl>
    <w:lvl w:ilvl="7">
      <w:start w:val="1"/>
      <w:numFmt w:val="bullet"/>
      <w:lvlText w:val="o"/>
      <w:lvlJc w:val="left"/>
      <w:pPr>
        <w:ind w:left="6030" w:firstLine="5670"/>
      </w:pPr>
      <w:rPr>
        <w:rFonts w:ascii="Arial" w:eastAsia="Arial" w:hAnsi="Arial" w:cs="Arial" w:hint="eastAsia"/>
      </w:rPr>
    </w:lvl>
    <w:lvl w:ilvl="8">
      <w:start w:val="1"/>
      <w:numFmt w:val="bullet"/>
      <w:lvlText w:val="▪"/>
      <w:lvlJc w:val="left"/>
      <w:pPr>
        <w:ind w:left="6750" w:firstLine="6390"/>
      </w:pPr>
      <w:rPr>
        <w:rFonts w:ascii="Arial" w:eastAsia="Arial" w:hAnsi="Arial" w:cs="Arial" w:hint="eastAsia"/>
      </w:rPr>
    </w:lvl>
  </w:abstractNum>
  <w:abstractNum w:abstractNumId="22">
    <w:nsid w:val="66133D67"/>
    <w:multiLevelType w:val="hybridMultilevel"/>
    <w:tmpl w:val="A300CA3A"/>
    <w:lvl w:ilvl="0" w:tplc="8AB49378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C177C6"/>
    <w:multiLevelType w:val="hybridMultilevel"/>
    <w:tmpl w:val="562A2332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4">
    <w:nsid w:val="79BB5A35"/>
    <w:multiLevelType w:val="hybridMultilevel"/>
    <w:tmpl w:val="F74CA8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0"/>
  </w:num>
  <w:num w:numId="5">
    <w:abstractNumId w:val="10"/>
  </w:num>
  <w:num w:numId="6">
    <w:abstractNumId w:val="21"/>
  </w:num>
  <w:num w:numId="7">
    <w:abstractNumId w:val="7"/>
  </w:num>
  <w:num w:numId="8">
    <w:abstractNumId w:val="8"/>
  </w:num>
  <w:num w:numId="9">
    <w:abstractNumId w:val="23"/>
  </w:num>
  <w:num w:numId="10">
    <w:abstractNumId w:val="11"/>
  </w:num>
  <w:num w:numId="11">
    <w:abstractNumId w:val="22"/>
  </w:num>
  <w:num w:numId="12">
    <w:abstractNumId w:val="19"/>
  </w:num>
  <w:num w:numId="13">
    <w:abstractNumId w:val="3"/>
  </w:num>
  <w:num w:numId="14">
    <w:abstractNumId w:val="15"/>
  </w:num>
  <w:num w:numId="15">
    <w:abstractNumId w:val="14"/>
  </w:num>
  <w:num w:numId="16">
    <w:abstractNumId w:val="17"/>
  </w:num>
  <w:num w:numId="17">
    <w:abstractNumId w:val="5"/>
  </w:num>
  <w:num w:numId="18">
    <w:abstractNumId w:val="13"/>
  </w:num>
  <w:num w:numId="19">
    <w:abstractNumId w:val="2"/>
  </w:num>
  <w:num w:numId="20">
    <w:abstractNumId w:val="20"/>
  </w:num>
  <w:num w:numId="21">
    <w:abstractNumId w:val="6"/>
  </w:num>
  <w:num w:numId="22">
    <w:abstractNumId w:val="16"/>
  </w:num>
  <w:num w:numId="23">
    <w:abstractNumId w:val="24"/>
  </w:num>
  <w:num w:numId="24">
    <w:abstractNumId w:val="9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0NjK2NDM2MzQxNrEwtDRS0lEKTi0uzszPAykwrAUALd+MKSwAAAA="/>
  </w:docVars>
  <w:rsids>
    <w:rsidRoot w:val="007A245B"/>
    <w:rsid w:val="00030E04"/>
    <w:rsid w:val="00080DEF"/>
    <w:rsid w:val="00083E95"/>
    <w:rsid w:val="000E6D90"/>
    <w:rsid w:val="000F6BC1"/>
    <w:rsid w:val="0010633C"/>
    <w:rsid w:val="00126043"/>
    <w:rsid w:val="00127E30"/>
    <w:rsid w:val="0015773E"/>
    <w:rsid w:val="001A08FF"/>
    <w:rsid w:val="001A0E4C"/>
    <w:rsid w:val="00261D07"/>
    <w:rsid w:val="002717F6"/>
    <w:rsid w:val="002A6345"/>
    <w:rsid w:val="003022F2"/>
    <w:rsid w:val="00306A5D"/>
    <w:rsid w:val="00317D92"/>
    <w:rsid w:val="0034060B"/>
    <w:rsid w:val="00343E62"/>
    <w:rsid w:val="003538AB"/>
    <w:rsid w:val="00364944"/>
    <w:rsid w:val="00366625"/>
    <w:rsid w:val="003C2A97"/>
    <w:rsid w:val="00454EB7"/>
    <w:rsid w:val="0046210F"/>
    <w:rsid w:val="00484E64"/>
    <w:rsid w:val="004C5C0D"/>
    <w:rsid w:val="004D03EE"/>
    <w:rsid w:val="004D72DE"/>
    <w:rsid w:val="005270D6"/>
    <w:rsid w:val="0053634E"/>
    <w:rsid w:val="00536694"/>
    <w:rsid w:val="00567E60"/>
    <w:rsid w:val="00583152"/>
    <w:rsid w:val="00583D3F"/>
    <w:rsid w:val="005A4DB7"/>
    <w:rsid w:val="005C6208"/>
    <w:rsid w:val="00626B59"/>
    <w:rsid w:val="006654CD"/>
    <w:rsid w:val="00666D54"/>
    <w:rsid w:val="00667D4D"/>
    <w:rsid w:val="00672D5F"/>
    <w:rsid w:val="006A6E8C"/>
    <w:rsid w:val="006F01EE"/>
    <w:rsid w:val="007114CE"/>
    <w:rsid w:val="00713EF9"/>
    <w:rsid w:val="007636BA"/>
    <w:rsid w:val="00776F40"/>
    <w:rsid w:val="007A245B"/>
    <w:rsid w:val="007B33C1"/>
    <w:rsid w:val="007D1934"/>
    <w:rsid w:val="008246C2"/>
    <w:rsid w:val="008311D9"/>
    <w:rsid w:val="00881108"/>
    <w:rsid w:val="008A7D9F"/>
    <w:rsid w:val="008B24AD"/>
    <w:rsid w:val="008E20D2"/>
    <w:rsid w:val="00944EB4"/>
    <w:rsid w:val="009617AD"/>
    <w:rsid w:val="00967BB9"/>
    <w:rsid w:val="00990E35"/>
    <w:rsid w:val="009B4FD4"/>
    <w:rsid w:val="00A42986"/>
    <w:rsid w:val="00AA6C87"/>
    <w:rsid w:val="00AB038E"/>
    <w:rsid w:val="00AB0FA4"/>
    <w:rsid w:val="00AE3955"/>
    <w:rsid w:val="00AF2D95"/>
    <w:rsid w:val="00B027FD"/>
    <w:rsid w:val="00B10562"/>
    <w:rsid w:val="00B20593"/>
    <w:rsid w:val="00B8598D"/>
    <w:rsid w:val="00BA46C0"/>
    <w:rsid w:val="00BD446F"/>
    <w:rsid w:val="00BE612D"/>
    <w:rsid w:val="00BF6802"/>
    <w:rsid w:val="00C12A07"/>
    <w:rsid w:val="00C14389"/>
    <w:rsid w:val="00C76C63"/>
    <w:rsid w:val="00CA1B67"/>
    <w:rsid w:val="00CA1DC2"/>
    <w:rsid w:val="00CA224C"/>
    <w:rsid w:val="00CB10F0"/>
    <w:rsid w:val="00CC7E3B"/>
    <w:rsid w:val="00D24AED"/>
    <w:rsid w:val="00D876CC"/>
    <w:rsid w:val="00DB34D3"/>
    <w:rsid w:val="00DC5F02"/>
    <w:rsid w:val="00E0768D"/>
    <w:rsid w:val="00E20B7E"/>
    <w:rsid w:val="00E515C6"/>
    <w:rsid w:val="00E53970"/>
    <w:rsid w:val="00E62920"/>
    <w:rsid w:val="00E70CCC"/>
    <w:rsid w:val="00E91EC9"/>
    <w:rsid w:val="00EB6318"/>
    <w:rsid w:val="00EB7B85"/>
    <w:rsid w:val="00EE7089"/>
    <w:rsid w:val="00F0081B"/>
    <w:rsid w:val="00F52A36"/>
    <w:rsid w:val="00F61E8E"/>
    <w:rsid w:val="00F9162D"/>
    <w:rsid w:val="00FF53FE"/>
    <w:rsid w:val="00FF7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lang w:val="en-US" w:eastAsia="ko-K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7E60"/>
  </w:style>
  <w:style w:type="paragraph" w:styleId="Heading1">
    <w:name w:val="heading 1"/>
    <w:basedOn w:val="Normal"/>
    <w:next w:val="Normal"/>
    <w:rsid w:val="00567E6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567E6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567E6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567E6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567E6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567E60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67E6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567E6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859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2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2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2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2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2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69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ehyunk92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823FE-F713-0F46-95E1-ACCFEAB5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usatsch</cp:lastModifiedBy>
  <cp:revision>19</cp:revision>
  <cp:lastPrinted>2017-05-17T17:32:00Z</cp:lastPrinted>
  <dcterms:created xsi:type="dcterms:W3CDTF">2017-05-17T17:32:00Z</dcterms:created>
  <dcterms:modified xsi:type="dcterms:W3CDTF">2018-07-18T01:17:00Z</dcterms:modified>
</cp:coreProperties>
</file>